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D6" w:rsidRDefault="004B75D6" w:rsidP="00813BAD">
      <w:pPr>
        <w:jc w:val="both"/>
      </w:pPr>
    </w:p>
    <w:p w:rsidR="00A5367D" w:rsidRDefault="00A5367D" w:rsidP="00813BAD">
      <w:pPr>
        <w:jc w:val="both"/>
      </w:pPr>
    </w:p>
    <w:p w:rsidR="00A5367D" w:rsidRDefault="00A5367D" w:rsidP="00813BAD">
      <w:pPr>
        <w:jc w:val="both"/>
      </w:pPr>
    </w:p>
    <w:p w:rsidR="006D2802" w:rsidRDefault="006D2802" w:rsidP="00BF4CBC">
      <w:r>
        <w:t xml:space="preserve">                                                                                                                        </w:t>
      </w:r>
      <w:r w:rsidR="00BF4CBC">
        <w:t xml:space="preserve">                           </w:t>
      </w:r>
      <w:r>
        <w:t xml:space="preserve">  </w:t>
      </w:r>
      <w:r w:rsidRPr="006D2802">
        <w:rPr>
          <w:b/>
          <w:noProof/>
          <w:sz w:val="28"/>
          <w:szCs w:val="28"/>
          <w:lang w:val="en-IN" w:eastAsia="en-IN"/>
        </w:rPr>
        <w:drawing>
          <wp:inline distT="0" distB="0" distL="0" distR="0" wp14:anchorId="1E4A7730" wp14:editId="29CB36E1">
            <wp:extent cx="986400" cy="1346400"/>
            <wp:effectExtent l="19050" t="19050" r="23495" b="25400"/>
            <wp:docPr id="1" name="Picture 1" descr="C:\Users\ANSUYA\Desktop\passport i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SUYA\Desktop\passport id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082" cy="136917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D2802" w:rsidRDefault="006D2802" w:rsidP="006D28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6D2802" w:rsidRPr="00BF4CBC" w:rsidRDefault="006D2802" w:rsidP="00735517">
      <w:pPr>
        <w:numPr>
          <w:ilvl w:val="0"/>
          <w:numId w:val="12"/>
        </w:numPr>
        <w:tabs>
          <w:tab w:val="left" w:pos="10800"/>
          <w:tab w:val="left" w:pos="11340"/>
        </w:tabs>
        <w:ind w:left="782" w:right="-360" w:hanging="357"/>
        <w:rPr>
          <w:rFonts w:cs="Courier New"/>
          <w:b/>
        </w:rPr>
      </w:pPr>
      <w:r w:rsidRPr="00471F2D">
        <w:rPr>
          <w:rFonts w:cs="Courier New"/>
          <w:b/>
          <w:bCs/>
        </w:rPr>
        <w:t>Name</w:t>
      </w:r>
      <w:r w:rsidRPr="00447221">
        <w:rPr>
          <w:rFonts w:cs="Courier New"/>
        </w:rPr>
        <w:t xml:space="preserve">       </w:t>
      </w:r>
      <w:r>
        <w:rPr>
          <w:rFonts w:cs="Courier New"/>
        </w:rPr>
        <w:t xml:space="preserve">                </w:t>
      </w:r>
      <w:r w:rsidRPr="00447221">
        <w:rPr>
          <w:rFonts w:cs="Courier New"/>
        </w:rPr>
        <w:t xml:space="preserve">     </w:t>
      </w:r>
      <w:r>
        <w:rPr>
          <w:rFonts w:cs="Courier New"/>
        </w:rPr>
        <w:t xml:space="preserve">        </w:t>
      </w:r>
      <w:r w:rsidR="00BF4CBC">
        <w:rPr>
          <w:rFonts w:cs="Courier New"/>
        </w:rPr>
        <w:t xml:space="preserve">: </w:t>
      </w:r>
      <w:r w:rsidRPr="00BF4CBC">
        <w:rPr>
          <w:rFonts w:cs="Courier New"/>
          <w:b/>
        </w:rPr>
        <w:t xml:space="preserve">Dr. Ansuya Bhandari                                </w:t>
      </w:r>
    </w:p>
    <w:p w:rsidR="006D2802" w:rsidRPr="00BF4CBC" w:rsidRDefault="006D2802" w:rsidP="00735517">
      <w:pPr>
        <w:tabs>
          <w:tab w:val="left" w:pos="10800"/>
          <w:tab w:val="left" w:pos="11340"/>
        </w:tabs>
        <w:ind w:left="782" w:right="-360"/>
        <w:rPr>
          <w:rFonts w:cs="Courier New"/>
          <w:b/>
        </w:rPr>
      </w:pPr>
      <w:r w:rsidRPr="00BF4CBC">
        <w:rPr>
          <w:rFonts w:cs="Courier New"/>
          <w:b/>
        </w:rPr>
        <w:t xml:space="preserve">                                                                          </w:t>
      </w:r>
    </w:p>
    <w:p w:rsidR="006D2802" w:rsidRPr="00BF4CBC" w:rsidRDefault="006D2802" w:rsidP="00735517">
      <w:pPr>
        <w:numPr>
          <w:ilvl w:val="0"/>
          <w:numId w:val="12"/>
        </w:numPr>
        <w:ind w:left="782" w:right="-540" w:hanging="357"/>
        <w:rPr>
          <w:rFonts w:cs="Courier New"/>
          <w:b/>
        </w:rPr>
      </w:pPr>
      <w:r w:rsidRPr="00BF4CBC">
        <w:rPr>
          <w:rFonts w:cs="Courier New"/>
          <w:b/>
          <w:bCs/>
        </w:rPr>
        <w:t xml:space="preserve">Designation </w:t>
      </w:r>
      <w:r w:rsidRPr="00BF4CBC">
        <w:rPr>
          <w:rFonts w:cs="Courier New"/>
          <w:b/>
        </w:rPr>
        <w:t xml:space="preserve">                         </w:t>
      </w:r>
      <w:r w:rsidR="00BF4CBC" w:rsidRPr="00BF4CBC">
        <w:rPr>
          <w:rFonts w:cs="Courier New"/>
          <w:b/>
        </w:rPr>
        <w:t xml:space="preserve">: </w:t>
      </w:r>
      <w:r w:rsidRPr="00BF4CBC">
        <w:rPr>
          <w:rFonts w:cs="Courier New"/>
          <w:b/>
        </w:rPr>
        <w:t xml:space="preserve"> </w:t>
      </w:r>
      <w:r w:rsidRPr="00BF4CBC">
        <w:rPr>
          <w:b/>
          <w:bCs/>
        </w:rPr>
        <w:t>Scientist</w:t>
      </w:r>
      <w:r w:rsidRPr="00BF4CBC">
        <w:rPr>
          <w:rFonts w:cs="Courier New"/>
          <w:b/>
        </w:rPr>
        <w:t xml:space="preserve">  D </w:t>
      </w:r>
    </w:p>
    <w:p w:rsidR="006D2802" w:rsidRPr="00BF4CBC" w:rsidRDefault="006D2802" w:rsidP="00735517">
      <w:pPr>
        <w:ind w:right="-540"/>
        <w:rPr>
          <w:rFonts w:cs="Courier New"/>
          <w:b/>
        </w:rPr>
      </w:pPr>
    </w:p>
    <w:p w:rsidR="006D2802" w:rsidRPr="00BF4CBC" w:rsidRDefault="006D2802" w:rsidP="00735517">
      <w:pPr>
        <w:numPr>
          <w:ilvl w:val="0"/>
          <w:numId w:val="12"/>
        </w:numPr>
        <w:ind w:left="782" w:hanging="357"/>
        <w:rPr>
          <w:rFonts w:cs="Courier New"/>
          <w:b/>
        </w:rPr>
      </w:pPr>
      <w:r w:rsidRPr="00BF4CBC">
        <w:rPr>
          <w:rFonts w:ascii="Times-Bold" w:hAnsi="Times-Bold" w:cs="Times-Bold"/>
          <w:b/>
          <w:bCs/>
          <w:color w:val="000000"/>
        </w:rPr>
        <w:t>Date &amp; Place of birth</w:t>
      </w:r>
      <w:r w:rsidRPr="00BF4CBC">
        <w:rPr>
          <w:rFonts w:ascii="Times-Roman" w:hAnsi="Times-Roman" w:cs="Times-Roman"/>
          <w:b/>
          <w:color w:val="000000"/>
        </w:rPr>
        <w:t xml:space="preserve">          </w:t>
      </w:r>
      <w:r w:rsidR="00BF4CBC" w:rsidRPr="00BF4CBC">
        <w:rPr>
          <w:rFonts w:ascii="Times-Roman" w:hAnsi="Times-Roman" w:cs="Times-Roman"/>
          <w:b/>
          <w:color w:val="000000"/>
        </w:rPr>
        <w:t xml:space="preserve">: </w:t>
      </w:r>
      <w:r w:rsidRPr="00BF4CBC">
        <w:rPr>
          <w:rFonts w:ascii="Times-Bold" w:hAnsi="Times-Bold" w:cs="Times-Bold"/>
          <w:b/>
          <w:bCs/>
          <w:color w:val="000000"/>
        </w:rPr>
        <w:t>08/10/1980, Pauri</w:t>
      </w:r>
      <w:bookmarkStart w:id="0" w:name="_GoBack"/>
      <w:bookmarkEnd w:id="0"/>
      <w:r w:rsidRPr="00BF4CBC">
        <w:rPr>
          <w:rFonts w:ascii="Times-Bold" w:hAnsi="Times-Bold" w:cs="Times-Bold"/>
          <w:b/>
          <w:bCs/>
          <w:color w:val="000000"/>
        </w:rPr>
        <w:t xml:space="preserve"> </w:t>
      </w:r>
      <w:proofErr w:type="spellStart"/>
      <w:r w:rsidRPr="00BF4CBC">
        <w:rPr>
          <w:rFonts w:ascii="Times-Bold" w:hAnsi="Times-Bold" w:cs="Times-Bold"/>
          <w:b/>
          <w:bCs/>
          <w:color w:val="000000"/>
        </w:rPr>
        <w:t>Garhwal</w:t>
      </w:r>
      <w:proofErr w:type="spellEnd"/>
      <w:r w:rsidRPr="00BF4CBC">
        <w:rPr>
          <w:rFonts w:ascii="Times-Bold" w:hAnsi="Times-Bold" w:cs="Times-Bold"/>
          <w:b/>
          <w:bCs/>
          <w:color w:val="000000"/>
        </w:rPr>
        <w:t xml:space="preserve"> </w:t>
      </w:r>
    </w:p>
    <w:p w:rsidR="006D2802" w:rsidRPr="00BF4CBC" w:rsidRDefault="006D2802" w:rsidP="009E466D">
      <w:pPr>
        <w:ind w:left="782"/>
        <w:rPr>
          <w:rFonts w:cs="Courier New"/>
          <w:b/>
        </w:rPr>
      </w:pPr>
    </w:p>
    <w:p w:rsidR="00BF4CBC" w:rsidRPr="00BF4CBC" w:rsidRDefault="006D2802" w:rsidP="00BF4CBC">
      <w:pPr>
        <w:numPr>
          <w:ilvl w:val="0"/>
          <w:numId w:val="12"/>
        </w:numPr>
        <w:tabs>
          <w:tab w:val="left" w:pos="10800"/>
          <w:tab w:val="left" w:pos="11340"/>
        </w:tabs>
        <w:ind w:left="782" w:right="-360" w:hanging="357"/>
      </w:pPr>
      <w:r w:rsidRPr="004D2703">
        <w:rPr>
          <w:b/>
          <w:bCs/>
          <w:shd w:val="clear" w:color="auto" w:fill="FFFFFF"/>
        </w:rPr>
        <w:t>Research Interest</w:t>
      </w:r>
      <w:r>
        <w:rPr>
          <w:b/>
          <w:bCs/>
          <w:shd w:val="clear" w:color="auto" w:fill="FFFFFF"/>
        </w:rPr>
        <w:t xml:space="preserve"> </w:t>
      </w:r>
      <w:r w:rsidR="00006A27">
        <w:rPr>
          <w:b/>
          <w:bCs/>
          <w:shd w:val="clear" w:color="auto" w:fill="FFFFFF"/>
        </w:rPr>
        <w:t xml:space="preserve">  </w:t>
      </w:r>
      <w:r w:rsidR="00BF4CBC">
        <w:rPr>
          <w:b/>
          <w:bCs/>
          <w:shd w:val="clear" w:color="auto" w:fill="FFFFFF"/>
        </w:rPr>
        <w:t xml:space="preserve">             : </w:t>
      </w:r>
      <w:r>
        <w:rPr>
          <w:b/>
          <w:bCs/>
          <w:shd w:val="clear" w:color="auto" w:fill="FFFFFF"/>
        </w:rPr>
        <w:t>(</w:t>
      </w:r>
      <w:r w:rsidRPr="00773506">
        <w:rPr>
          <w:b/>
          <w:color w:val="313131"/>
          <w:shd w:val="clear" w:color="auto" w:fill="FFFFFF"/>
        </w:rPr>
        <w:t>Biostratigraphy, Vertebrate Pale</w:t>
      </w:r>
      <w:r w:rsidR="00BF4CBC">
        <w:rPr>
          <w:b/>
          <w:color w:val="313131"/>
          <w:shd w:val="clear" w:color="auto" w:fill="FFFFFF"/>
        </w:rPr>
        <w:t xml:space="preserve">ontology, Micropaleontology and   </w:t>
      </w:r>
    </w:p>
    <w:p w:rsidR="00BF4CBC" w:rsidRDefault="00BF4CBC" w:rsidP="00BF4CBC">
      <w:pPr>
        <w:pStyle w:val="ListParagraph"/>
        <w:rPr>
          <w:b/>
          <w:color w:val="313131"/>
          <w:shd w:val="clear" w:color="auto" w:fill="FFFFFF"/>
        </w:rPr>
      </w:pPr>
    </w:p>
    <w:p w:rsidR="006D2802" w:rsidRPr="00773506" w:rsidRDefault="00BF4CBC" w:rsidP="00BF4CBC">
      <w:pPr>
        <w:tabs>
          <w:tab w:val="left" w:pos="10800"/>
          <w:tab w:val="left" w:pos="11340"/>
        </w:tabs>
        <w:ind w:left="782" w:right="-360"/>
      </w:pPr>
      <w:r>
        <w:rPr>
          <w:b/>
          <w:color w:val="313131"/>
          <w:shd w:val="clear" w:color="auto" w:fill="FFFFFF"/>
        </w:rPr>
        <w:t xml:space="preserve">                                                 </w:t>
      </w:r>
      <w:r w:rsidR="006D2802" w:rsidRPr="00773506">
        <w:rPr>
          <w:b/>
          <w:color w:val="313131"/>
          <w:shd w:val="clear" w:color="auto" w:fill="FFFFFF"/>
        </w:rPr>
        <w:t>Paleobiogeography</w:t>
      </w:r>
      <w:r w:rsidR="006D2802">
        <w:rPr>
          <w:color w:val="313131"/>
          <w:shd w:val="clear" w:color="auto" w:fill="FFFFFF"/>
        </w:rPr>
        <w:t>)</w:t>
      </w:r>
    </w:p>
    <w:p w:rsidR="00A5367D" w:rsidRPr="006D2802" w:rsidRDefault="006D2802" w:rsidP="00BF4C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6D2802">
        <w:rPr>
          <w:b/>
          <w:sz w:val="28"/>
          <w:szCs w:val="28"/>
        </w:rPr>
        <w:t xml:space="preserve">     </w:t>
      </w:r>
    </w:p>
    <w:p w:rsidR="00A5367D" w:rsidRPr="009E466D" w:rsidRDefault="00A5367D" w:rsidP="006D2802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9E466D">
        <w:rPr>
          <w:b/>
          <w:sz w:val="24"/>
          <w:szCs w:val="24"/>
        </w:rPr>
        <w:t>Paper Publications</w:t>
      </w:r>
    </w:p>
    <w:p w:rsidR="00A5367D" w:rsidRPr="00A5367D" w:rsidRDefault="00A5367D" w:rsidP="00CD7805">
      <w:pPr>
        <w:spacing w:after="100" w:afterAutospacing="1"/>
        <w:jc w:val="both"/>
      </w:pPr>
    </w:p>
    <w:p w:rsidR="004278F3" w:rsidRPr="008523DB" w:rsidRDefault="00813BAD" w:rsidP="004278F3">
      <w:pPr>
        <w:numPr>
          <w:ilvl w:val="0"/>
          <w:numId w:val="3"/>
        </w:numPr>
        <w:spacing w:after="100" w:afterAutospacing="1"/>
        <w:jc w:val="both"/>
      </w:pPr>
      <w:r w:rsidRPr="008523DB">
        <w:t>Tiwari</w:t>
      </w:r>
      <w:r w:rsidR="00662ABC" w:rsidRPr="00662ABC">
        <w:t xml:space="preserve"> </w:t>
      </w:r>
      <w:r w:rsidR="00662ABC" w:rsidRPr="008523DB">
        <w:t>B. N.</w:t>
      </w:r>
      <w:r w:rsidRPr="008523DB">
        <w:t xml:space="preserve">, Verma </w:t>
      </w:r>
      <w:r w:rsidR="00662ABC" w:rsidRPr="008523DB">
        <w:t xml:space="preserve">B.C. </w:t>
      </w:r>
      <w:r w:rsidRPr="008523DB">
        <w:t>and</w:t>
      </w:r>
      <w:r w:rsidR="00662ABC">
        <w:rPr>
          <w:b/>
          <w:bCs/>
        </w:rPr>
        <w:t xml:space="preserve"> </w:t>
      </w:r>
      <w:r w:rsidRPr="008523DB">
        <w:rPr>
          <w:b/>
          <w:bCs/>
        </w:rPr>
        <w:t xml:space="preserve">Bhandari </w:t>
      </w:r>
      <w:r w:rsidR="00662ABC">
        <w:rPr>
          <w:b/>
          <w:bCs/>
        </w:rPr>
        <w:t>A.</w:t>
      </w:r>
      <w:r w:rsidR="00662ABC" w:rsidRPr="008523DB">
        <w:rPr>
          <w:b/>
          <w:bCs/>
        </w:rPr>
        <w:t xml:space="preserve"> </w:t>
      </w:r>
      <w:r w:rsidRPr="008523DB">
        <w:rPr>
          <w:b/>
          <w:bCs/>
        </w:rPr>
        <w:t>2006:</w:t>
      </w:r>
      <w:r w:rsidRPr="008523DB">
        <w:t xml:space="preserve"> </w:t>
      </w:r>
      <w:r w:rsidRPr="008523DB">
        <w:rPr>
          <w:b/>
          <w:bCs/>
        </w:rPr>
        <w:t xml:space="preserve"> </w:t>
      </w:r>
      <w:r w:rsidRPr="008523DB">
        <w:t xml:space="preserve">Record of </w:t>
      </w:r>
      <w:proofErr w:type="spellStart"/>
      <w:r w:rsidRPr="008523DB">
        <w:rPr>
          <w:i/>
          <w:iCs/>
        </w:rPr>
        <w:t>Prodeinotherium</w:t>
      </w:r>
      <w:proofErr w:type="spellEnd"/>
      <w:r w:rsidRPr="008523DB">
        <w:rPr>
          <w:i/>
          <w:iCs/>
        </w:rPr>
        <w:t xml:space="preserve"> </w:t>
      </w:r>
      <w:proofErr w:type="spellStart"/>
      <w:r w:rsidRPr="008523DB">
        <w:rPr>
          <w:i/>
          <w:iCs/>
        </w:rPr>
        <w:t>orlovii</w:t>
      </w:r>
      <w:proofErr w:type="spellEnd"/>
      <w:r w:rsidRPr="008523DB">
        <w:rPr>
          <w:i/>
          <w:iCs/>
        </w:rPr>
        <w:t xml:space="preserve"> </w:t>
      </w:r>
      <w:r w:rsidRPr="008523DB">
        <w:t>(</w:t>
      </w:r>
      <w:proofErr w:type="spellStart"/>
      <w:r w:rsidRPr="008523DB">
        <w:t>Proboscidea</w:t>
      </w:r>
      <w:proofErr w:type="spellEnd"/>
      <w:r w:rsidRPr="008523DB">
        <w:t xml:space="preserve">: Mammalia) from mid-Tertiary Dharmsala Group of Kangra Valley, NW Himalaya, India: </w:t>
      </w:r>
      <w:proofErr w:type="spellStart"/>
      <w:r w:rsidRPr="008523DB">
        <w:t>biochronological</w:t>
      </w:r>
      <w:proofErr w:type="spellEnd"/>
      <w:r w:rsidRPr="008523DB">
        <w:t xml:space="preserve"> and </w:t>
      </w:r>
      <w:proofErr w:type="spellStart"/>
      <w:r w:rsidRPr="008523DB">
        <w:t>palaeogeographical</w:t>
      </w:r>
      <w:proofErr w:type="spellEnd"/>
      <w:r w:rsidRPr="008523DB">
        <w:t xml:space="preserve"> implications, </w:t>
      </w:r>
      <w:r w:rsidRPr="008523DB">
        <w:rPr>
          <w:b/>
          <w:bCs/>
          <w:i/>
          <w:iCs/>
        </w:rPr>
        <w:t>Journal of Palaeontological Society of India</w:t>
      </w:r>
      <w:r w:rsidRPr="008523DB">
        <w:rPr>
          <w:b/>
          <w:bCs/>
        </w:rPr>
        <w:t>, 51(1) 93-100. (</w:t>
      </w:r>
      <w:r w:rsidRPr="008523DB">
        <w:rPr>
          <w:b/>
          <w:bCs/>
          <w:color w:val="000000"/>
        </w:rPr>
        <w:t>ISSN 0552-9630)</w:t>
      </w:r>
      <w:r w:rsidR="004278F3">
        <w:rPr>
          <w:b/>
          <w:bCs/>
          <w:color w:val="000000"/>
        </w:rPr>
        <w:t>.</w:t>
      </w:r>
    </w:p>
    <w:p w:rsidR="00813BAD" w:rsidRPr="008523DB" w:rsidRDefault="00813BAD" w:rsidP="00CD7805">
      <w:pPr>
        <w:numPr>
          <w:ilvl w:val="0"/>
          <w:numId w:val="3"/>
        </w:numPr>
        <w:spacing w:after="100" w:afterAutospacing="1"/>
        <w:jc w:val="both"/>
      </w:pPr>
      <w:r w:rsidRPr="008523DB">
        <w:t>Pickford</w:t>
      </w:r>
      <w:r w:rsidR="00662ABC" w:rsidRPr="00662ABC">
        <w:t xml:space="preserve"> </w:t>
      </w:r>
      <w:r w:rsidR="00662ABC">
        <w:t>M</w:t>
      </w:r>
      <w:r w:rsidRPr="008523DB">
        <w:t>,</w:t>
      </w:r>
      <w:r w:rsidRPr="008523DB">
        <w:rPr>
          <w:b/>
          <w:bCs/>
        </w:rPr>
        <w:t xml:space="preserve"> Bhandari</w:t>
      </w:r>
      <w:r w:rsidR="00662ABC" w:rsidRPr="00662ABC">
        <w:rPr>
          <w:b/>
          <w:bCs/>
        </w:rPr>
        <w:t xml:space="preserve"> </w:t>
      </w:r>
      <w:r w:rsidR="00662ABC" w:rsidRPr="008523DB">
        <w:rPr>
          <w:b/>
          <w:bCs/>
        </w:rPr>
        <w:t>A</w:t>
      </w:r>
      <w:r w:rsidRPr="008523DB">
        <w:rPr>
          <w:b/>
          <w:bCs/>
        </w:rPr>
        <w:t>,</w:t>
      </w:r>
      <w:r w:rsidRPr="008523DB">
        <w:t xml:space="preserve"> Bajpai </w:t>
      </w:r>
      <w:r w:rsidR="00662ABC" w:rsidRPr="008523DB">
        <w:t xml:space="preserve">S </w:t>
      </w:r>
      <w:r w:rsidRPr="008523DB">
        <w:t xml:space="preserve">Tiwari </w:t>
      </w:r>
      <w:r w:rsidR="00662ABC" w:rsidRPr="008523DB">
        <w:t xml:space="preserve">B N </w:t>
      </w:r>
      <w:r w:rsidRPr="008523DB">
        <w:t xml:space="preserve">and </w:t>
      </w:r>
      <w:proofErr w:type="spellStart"/>
      <w:r w:rsidRPr="008523DB">
        <w:t>Mohabey</w:t>
      </w:r>
      <w:proofErr w:type="spellEnd"/>
      <w:r w:rsidRPr="008523DB">
        <w:t xml:space="preserve"> </w:t>
      </w:r>
      <w:r w:rsidR="00662ABC" w:rsidRPr="008523DB">
        <w:t>DM</w:t>
      </w:r>
      <w:r w:rsidR="00662ABC">
        <w:t>.</w:t>
      </w:r>
      <w:r w:rsidR="00662ABC" w:rsidRPr="008523DB">
        <w:t xml:space="preserve"> </w:t>
      </w:r>
      <w:r w:rsidRPr="008523DB">
        <w:rPr>
          <w:b/>
          <w:bCs/>
        </w:rPr>
        <w:t>2009:</w:t>
      </w:r>
      <w:r w:rsidRPr="008523DB">
        <w:t xml:space="preserve">   Miocene terrestrial mammals from </w:t>
      </w:r>
      <w:proofErr w:type="spellStart"/>
      <w:r w:rsidRPr="008523DB">
        <w:t>circum</w:t>
      </w:r>
      <w:proofErr w:type="spellEnd"/>
      <w:r w:rsidRPr="008523DB">
        <w:t xml:space="preserve">- Indian Ocean: Implications for geochronology, </w:t>
      </w:r>
      <w:proofErr w:type="spellStart"/>
      <w:r w:rsidRPr="008523DB">
        <w:t>biochronology</w:t>
      </w:r>
      <w:proofErr w:type="spellEnd"/>
      <w:r w:rsidRPr="008523DB">
        <w:t xml:space="preserve">, </w:t>
      </w:r>
      <w:proofErr w:type="spellStart"/>
      <w:r w:rsidRPr="008523DB">
        <w:t>eustacy</w:t>
      </w:r>
      <w:proofErr w:type="spellEnd"/>
      <w:r w:rsidRPr="008523DB">
        <w:t xml:space="preserve"> and Himalayan </w:t>
      </w:r>
      <w:proofErr w:type="spellStart"/>
      <w:r w:rsidRPr="008523DB">
        <w:t>orogensis</w:t>
      </w:r>
      <w:proofErr w:type="spellEnd"/>
      <w:r w:rsidRPr="008523DB">
        <w:t xml:space="preserve">, </w:t>
      </w:r>
      <w:r w:rsidRPr="008523DB">
        <w:rPr>
          <w:b/>
          <w:bCs/>
          <w:i/>
          <w:iCs/>
        </w:rPr>
        <w:t>Himalayan</w:t>
      </w:r>
      <w:r w:rsidRPr="008523DB">
        <w:rPr>
          <w:i/>
          <w:iCs/>
        </w:rPr>
        <w:t xml:space="preserve"> </w:t>
      </w:r>
      <w:r w:rsidRPr="008523DB">
        <w:rPr>
          <w:b/>
          <w:bCs/>
          <w:i/>
          <w:iCs/>
        </w:rPr>
        <w:t xml:space="preserve">Geology </w:t>
      </w:r>
      <w:r w:rsidRPr="008523DB">
        <w:rPr>
          <w:b/>
          <w:bCs/>
        </w:rPr>
        <w:t>30(2):193-198 (</w:t>
      </w:r>
      <w:r w:rsidRPr="008523DB">
        <w:rPr>
          <w:b/>
          <w:bCs/>
          <w:color w:val="000000"/>
        </w:rPr>
        <w:t>ISSN0971-8966)</w:t>
      </w:r>
    </w:p>
    <w:p w:rsidR="00662ABC" w:rsidRDefault="00813BAD" w:rsidP="00CD7805">
      <w:pPr>
        <w:numPr>
          <w:ilvl w:val="0"/>
          <w:numId w:val="3"/>
        </w:numPr>
        <w:spacing w:after="100" w:afterAutospacing="1"/>
        <w:jc w:val="both"/>
      </w:pPr>
      <w:r w:rsidRPr="008523DB">
        <w:rPr>
          <w:b/>
          <w:bCs/>
        </w:rPr>
        <w:t>Bhandari</w:t>
      </w:r>
      <w:r w:rsidR="00662ABC" w:rsidRPr="00662ABC">
        <w:rPr>
          <w:b/>
          <w:bCs/>
        </w:rPr>
        <w:t xml:space="preserve"> </w:t>
      </w:r>
      <w:r w:rsidR="00662ABC" w:rsidRPr="008523DB">
        <w:rPr>
          <w:b/>
          <w:bCs/>
        </w:rPr>
        <w:t>A</w:t>
      </w:r>
      <w:r w:rsidRPr="008523DB">
        <w:rPr>
          <w:b/>
          <w:bCs/>
        </w:rPr>
        <w:t>,</w:t>
      </w:r>
      <w:r w:rsidRPr="008523DB">
        <w:t xml:space="preserve"> </w:t>
      </w:r>
      <w:proofErr w:type="spellStart"/>
      <w:r w:rsidRPr="008523DB">
        <w:t>Mohabey</w:t>
      </w:r>
      <w:proofErr w:type="spellEnd"/>
      <w:r w:rsidR="00662ABC" w:rsidRPr="00662ABC">
        <w:t xml:space="preserve"> </w:t>
      </w:r>
      <w:r w:rsidR="00662ABC" w:rsidRPr="008523DB">
        <w:t>DM</w:t>
      </w:r>
      <w:r w:rsidRPr="008523DB">
        <w:t>, Bajpai</w:t>
      </w:r>
      <w:r w:rsidR="00662ABC">
        <w:t xml:space="preserve"> S</w:t>
      </w:r>
      <w:r w:rsidRPr="008523DB">
        <w:t>, Tiwari</w:t>
      </w:r>
      <w:r w:rsidR="00662ABC" w:rsidRPr="00662ABC">
        <w:t xml:space="preserve"> </w:t>
      </w:r>
      <w:r w:rsidR="00662ABC" w:rsidRPr="008523DB">
        <w:t>B N</w:t>
      </w:r>
      <w:r w:rsidRPr="008523DB">
        <w:t xml:space="preserve">, and Pickford </w:t>
      </w:r>
      <w:r w:rsidR="00662ABC" w:rsidRPr="008523DB">
        <w:t>M</w:t>
      </w:r>
      <w:r w:rsidR="00662ABC">
        <w:t>.</w:t>
      </w:r>
      <w:r w:rsidR="00662ABC" w:rsidRPr="008523DB">
        <w:t xml:space="preserve"> </w:t>
      </w:r>
      <w:r w:rsidRPr="008523DB">
        <w:t>2010</w:t>
      </w:r>
      <w:r w:rsidR="00662ABC">
        <w:t>:</w:t>
      </w:r>
      <w:r w:rsidRPr="008523DB">
        <w:rPr>
          <w:b/>
          <w:bCs/>
        </w:rPr>
        <w:t xml:space="preserve"> </w:t>
      </w:r>
      <w:r w:rsidRPr="008523DB">
        <w:t xml:space="preserve">Early Miocene mammals from central </w:t>
      </w:r>
      <w:hyperlink r:id="rId9" w:history="1">
        <w:r w:rsidRPr="008523DB">
          <w:rPr>
            <w:color w:val="000000"/>
          </w:rPr>
          <w:t>Kutch</w:t>
        </w:r>
        <w:r w:rsidRPr="008523DB">
          <w:rPr>
            <w:color w:val="0000FF"/>
          </w:rPr>
          <w:t xml:space="preserve"> </w:t>
        </w:r>
      </w:hyperlink>
      <w:r w:rsidRPr="008523DB">
        <w:t xml:space="preserve">(Gujarat) western India: Implications for geochronology, biogeography, </w:t>
      </w:r>
      <w:proofErr w:type="spellStart"/>
      <w:r w:rsidRPr="008523DB">
        <w:t>eustacy</w:t>
      </w:r>
      <w:proofErr w:type="spellEnd"/>
      <w:r w:rsidRPr="008523DB">
        <w:t xml:space="preserve"> and intercontinental dispersals, </w:t>
      </w:r>
      <w:proofErr w:type="spellStart"/>
      <w:r w:rsidRPr="008523DB">
        <w:rPr>
          <w:b/>
          <w:bCs/>
          <w:i/>
          <w:iCs/>
        </w:rPr>
        <w:t>Neues</w:t>
      </w:r>
      <w:proofErr w:type="spellEnd"/>
      <w:r w:rsidRPr="008523DB">
        <w:rPr>
          <w:b/>
          <w:bCs/>
          <w:i/>
          <w:iCs/>
        </w:rPr>
        <w:t xml:space="preserve"> </w:t>
      </w:r>
      <w:proofErr w:type="spellStart"/>
      <w:r w:rsidRPr="008523DB">
        <w:rPr>
          <w:b/>
          <w:bCs/>
          <w:i/>
          <w:iCs/>
        </w:rPr>
        <w:t>Jahrbuch</w:t>
      </w:r>
      <w:proofErr w:type="spellEnd"/>
      <w:r w:rsidRPr="008523DB">
        <w:rPr>
          <w:b/>
          <w:bCs/>
          <w:i/>
          <w:iCs/>
        </w:rPr>
        <w:t xml:space="preserve"> Fur </w:t>
      </w:r>
      <w:proofErr w:type="spellStart"/>
      <w:r w:rsidRPr="008523DB">
        <w:rPr>
          <w:b/>
          <w:bCs/>
          <w:i/>
          <w:iCs/>
        </w:rPr>
        <w:t>Geologie</w:t>
      </w:r>
      <w:proofErr w:type="spellEnd"/>
      <w:r w:rsidRPr="008523DB">
        <w:rPr>
          <w:b/>
          <w:bCs/>
          <w:i/>
          <w:iCs/>
        </w:rPr>
        <w:t xml:space="preserve"> </w:t>
      </w:r>
      <w:proofErr w:type="spellStart"/>
      <w:r w:rsidRPr="008523DB">
        <w:rPr>
          <w:b/>
          <w:bCs/>
          <w:i/>
          <w:iCs/>
        </w:rPr>
        <w:t>Palaontogie</w:t>
      </w:r>
      <w:proofErr w:type="spellEnd"/>
      <w:r w:rsidRPr="008523DB">
        <w:rPr>
          <w:b/>
          <w:bCs/>
          <w:i/>
          <w:iCs/>
        </w:rPr>
        <w:t xml:space="preserve"> </w:t>
      </w:r>
      <w:proofErr w:type="spellStart"/>
      <w:r w:rsidRPr="008523DB">
        <w:rPr>
          <w:b/>
          <w:bCs/>
          <w:i/>
          <w:iCs/>
        </w:rPr>
        <w:t>Abhandlungeh</w:t>
      </w:r>
      <w:proofErr w:type="spellEnd"/>
      <w:r w:rsidRPr="008523DB">
        <w:rPr>
          <w:b/>
          <w:bCs/>
        </w:rPr>
        <w:t>, 256 (1): 69-97.</w:t>
      </w:r>
    </w:p>
    <w:p w:rsidR="00813BAD" w:rsidRPr="00CD7805" w:rsidRDefault="00662ABC" w:rsidP="00CD7805">
      <w:pPr>
        <w:pStyle w:val="ListParagraph"/>
        <w:numPr>
          <w:ilvl w:val="0"/>
          <w:numId w:val="3"/>
        </w:numPr>
        <w:spacing w:after="100" w:afterAutospacing="1"/>
        <w:rPr>
          <w:color w:val="000000" w:themeColor="text1"/>
          <w:sz w:val="24"/>
          <w:szCs w:val="24"/>
        </w:rPr>
      </w:pPr>
      <w:r w:rsidRPr="00662ABC">
        <w:rPr>
          <w:b/>
          <w:bCs/>
          <w:color w:val="000000" w:themeColor="text1"/>
          <w:sz w:val="24"/>
          <w:szCs w:val="24"/>
        </w:rPr>
        <w:t>Ansuya Bhandari</w:t>
      </w:r>
      <w:r w:rsidRPr="00662ABC">
        <w:rPr>
          <w:color w:val="000000" w:themeColor="text1"/>
          <w:sz w:val="24"/>
          <w:szCs w:val="24"/>
        </w:rPr>
        <w:t xml:space="preserve"> and B N Tiwari </w:t>
      </w:r>
      <w:r>
        <w:rPr>
          <w:color w:val="000000" w:themeColor="text1"/>
          <w:sz w:val="24"/>
          <w:szCs w:val="24"/>
        </w:rPr>
        <w:t>2011:</w:t>
      </w:r>
      <w:r w:rsidR="008A465F">
        <w:rPr>
          <w:color w:val="000000" w:themeColor="text1"/>
          <w:sz w:val="24"/>
          <w:szCs w:val="24"/>
        </w:rPr>
        <w:t xml:space="preserve"> </w:t>
      </w:r>
      <w:hyperlink r:id="rId10" w:history="1">
        <w:r w:rsidRPr="00662ABC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Miocene exotic taxa in the Indian Himalaya and subtle aspects of India-Asia collision.</w:t>
        </w:r>
      </w:hyperlink>
      <w:r w:rsidR="008A465F">
        <w:rPr>
          <w:color w:val="000000" w:themeColor="text1"/>
          <w:sz w:val="24"/>
          <w:szCs w:val="24"/>
        </w:rPr>
        <w:t xml:space="preserve"> </w:t>
      </w:r>
      <w:r w:rsidRPr="00662ABC">
        <w:rPr>
          <w:color w:val="000000" w:themeColor="text1"/>
          <w:sz w:val="24"/>
          <w:szCs w:val="24"/>
        </w:rPr>
        <w:t>Journal of Himalayan Earth Science 44</w:t>
      </w:r>
    </w:p>
    <w:p w:rsidR="00813BAD" w:rsidRPr="008523DB" w:rsidRDefault="00813BAD" w:rsidP="00CD7805">
      <w:pPr>
        <w:numPr>
          <w:ilvl w:val="0"/>
          <w:numId w:val="3"/>
        </w:numPr>
        <w:spacing w:after="100" w:afterAutospacing="1"/>
        <w:jc w:val="both"/>
      </w:pPr>
      <w:r w:rsidRPr="008523DB">
        <w:rPr>
          <w:b/>
          <w:bCs/>
        </w:rPr>
        <w:t>Bhandari</w:t>
      </w:r>
      <w:r w:rsidR="009E466D">
        <w:rPr>
          <w:b/>
          <w:bCs/>
        </w:rPr>
        <w:t>,</w:t>
      </w:r>
      <w:r w:rsidRPr="008523DB">
        <w:rPr>
          <w:b/>
          <w:bCs/>
        </w:rPr>
        <w:t xml:space="preserve"> </w:t>
      </w:r>
      <w:r w:rsidR="00662ABC">
        <w:rPr>
          <w:b/>
          <w:bCs/>
        </w:rPr>
        <w:t>A</w:t>
      </w:r>
      <w:r w:rsidR="00662ABC" w:rsidRPr="008523DB">
        <w:rPr>
          <w:b/>
          <w:bCs/>
        </w:rPr>
        <w:t xml:space="preserve"> </w:t>
      </w:r>
      <w:r w:rsidRPr="008523DB">
        <w:t>and Tiwari</w:t>
      </w:r>
      <w:r w:rsidR="009E466D">
        <w:t>,</w:t>
      </w:r>
      <w:r w:rsidRPr="008523DB">
        <w:t xml:space="preserve"> </w:t>
      </w:r>
      <w:r w:rsidR="00662ABC" w:rsidRPr="008523DB">
        <w:t>B N</w:t>
      </w:r>
      <w:r w:rsidR="009E466D">
        <w:t>.</w:t>
      </w:r>
      <w:r w:rsidR="00662ABC" w:rsidRPr="008523DB">
        <w:t xml:space="preserve"> </w:t>
      </w:r>
      <w:r w:rsidRPr="008523DB">
        <w:rPr>
          <w:b/>
          <w:bCs/>
        </w:rPr>
        <w:t xml:space="preserve">2013: </w:t>
      </w:r>
      <w:proofErr w:type="spellStart"/>
      <w:r w:rsidRPr="008523DB">
        <w:t>Ostracoda</w:t>
      </w:r>
      <w:proofErr w:type="spellEnd"/>
      <w:r w:rsidRPr="008523DB">
        <w:t xml:space="preserve"> from Siwalik Group of Mohand area of District Saharanpur, geological and </w:t>
      </w:r>
      <w:proofErr w:type="spellStart"/>
      <w:r w:rsidRPr="008523DB">
        <w:t>paleobiological</w:t>
      </w:r>
      <w:proofErr w:type="spellEnd"/>
      <w:r w:rsidRPr="008523DB">
        <w:t xml:space="preserve"> inferences. </w:t>
      </w:r>
      <w:r w:rsidRPr="008523DB">
        <w:rPr>
          <w:b/>
          <w:bCs/>
        </w:rPr>
        <w:t xml:space="preserve">Science and Technology in </w:t>
      </w:r>
      <w:proofErr w:type="spellStart"/>
      <w:r w:rsidRPr="008523DB">
        <w:rPr>
          <w:b/>
          <w:bCs/>
        </w:rPr>
        <w:t>Uttrakhand</w:t>
      </w:r>
      <w:proofErr w:type="spellEnd"/>
      <w:r w:rsidRPr="008523DB">
        <w:t xml:space="preserve">, </w:t>
      </w:r>
      <w:r w:rsidRPr="008523DB">
        <w:rPr>
          <w:b/>
          <w:bCs/>
        </w:rPr>
        <w:t>(The book published by UCOST, Dehra Dun comprises contribution from all the Young Scientist awardees),</w:t>
      </w:r>
      <w:r w:rsidRPr="008523DB">
        <w:rPr>
          <w:b/>
        </w:rPr>
        <w:t>79-86  (</w:t>
      </w:r>
      <w:r w:rsidRPr="008523DB">
        <w:rPr>
          <w:b/>
          <w:bCs/>
        </w:rPr>
        <w:t>ISBN-978-81-211-0887-4)</w:t>
      </w:r>
    </w:p>
    <w:p w:rsidR="00813BAD" w:rsidRPr="008523DB" w:rsidRDefault="00813BAD" w:rsidP="00CD7805">
      <w:pPr>
        <w:numPr>
          <w:ilvl w:val="0"/>
          <w:numId w:val="3"/>
        </w:numPr>
        <w:spacing w:after="100" w:afterAutospacing="1"/>
        <w:jc w:val="both"/>
      </w:pPr>
      <w:r w:rsidRPr="008523DB">
        <w:rPr>
          <w:b/>
          <w:bCs/>
        </w:rPr>
        <w:t>Bhandari</w:t>
      </w:r>
      <w:r w:rsidR="009E466D">
        <w:rPr>
          <w:b/>
          <w:bCs/>
        </w:rPr>
        <w:t>,</w:t>
      </w:r>
      <w:r w:rsidRPr="008523DB">
        <w:rPr>
          <w:b/>
          <w:bCs/>
        </w:rPr>
        <w:t xml:space="preserve"> </w:t>
      </w:r>
      <w:r w:rsidR="00662ABC" w:rsidRPr="008523DB">
        <w:rPr>
          <w:b/>
          <w:bCs/>
        </w:rPr>
        <w:t>A</w:t>
      </w:r>
      <w:r w:rsidR="009E466D">
        <w:rPr>
          <w:b/>
          <w:bCs/>
        </w:rPr>
        <w:t>.</w:t>
      </w:r>
      <w:r w:rsidR="00662ABC" w:rsidRPr="008523DB">
        <w:rPr>
          <w:b/>
          <w:bCs/>
        </w:rPr>
        <w:t xml:space="preserve"> </w:t>
      </w:r>
      <w:r w:rsidRPr="008523DB">
        <w:rPr>
          <w:b/>
          <w:bCs/>
        </w:rPr>
        <w:t xml:space="preserve">2013: </w:t>
      </w:r>
      <w:r w:rsidRPr="008523DB">
        <w:t xml:space="preserve">Faunal records from early/middle Miocene climatic optimum horizons in the Himalaya and Western India, empirical evidences for further probe, </w:t>
      </w:r>
      <w:r w:rsidRPr="008523DB">
        <w:rPr>
          <w:b/>
          <w:bCs/>
          <w:i/>
          <w:iCs/>
        </w:rPr>
        <w:t>Journal Indian Geological Congress</w:t>
      </w:r>
      <w:r w:rsidRPr="008523DB">
        <w:rPr>
          <w:b/>
          <w:bCs/>
        </w:rPr>
        <w:t>, 4(1) 119-124.</w:t>
      </w:r>
      <w:r w:rsidRPr="008523DB">
        <w:rPr>
          <w:b/>
          <w:bCs/>
          <w:color w:val="000000"/>
        </w:rPr>
        <w:t xml:space="preserve"> (ISSN 2229- 435X</w:t>
      </w:r>
      <w:r w:rsidRPr="008523DB">
        <w:rPr>
          <w:b/>
          <w:bCs/>
        </w:rPr>
        <w:t>)</w:t>
      </w:r>
    </w:p>
    <w:p w:rsidR="00813BAD" w:rsidRPr="008523DB" w:rsidRDefault="00813BAD" w:rsidP="00CD7805">
      <w:pPr>
        <w:numPr>
          <w:ilvl w:val="0"/>
          <w:numId w:val="3"/>
        </w:numPr>
        <w:spacing w:after="100" w:afterAutospacing="1"/>
        <w:jc w:val="both"/>
      </w:pPr>
      <w:r w:rsidRPr="008523DB">
        <w:rPr>
          <w:b/>
          <w:bCs/>
        </w:rPr>
        <w:t xml:space="preserve">Bhandari </w:t>
      </w:r>
      <w:r w:rsidR="009E466D">
        <w:rPr>
          <w:b/>
          <w:bCs/>
        </w:rPr>
        <w:t>A</w:t>
      </w:r>
      <w:r w:rsidR="00662ABC" w:rsidRPr="008523DB">
        <w:rPr>
          <w:b/>
          <w:bCs/>
        </w:rPr>
        <w:t xml:space="preserve"> </w:t>
      </w:r>
      <w:r w:rsidRPr="008523DB">
        <w:t>and Tiwari</w:t>
      </w:r>
      <w:r w:rsidRPr="008523DB">
        <w:rPr>
          <w:b/>
          <w:bCs/>
        </w:rPr>
        <w:t xml:space="preserve"> </w:t>
      </w:r>
      <w:r w:rsidR="00662ABC" w:rsidRPr="008523DB">
        <w:t xml:space="preserve">B.N. </w:t>
      </w:r>
      <w:r w:rsidRPr="008523DB">
        <w:rPr>
          <w:b/>
          <w:bCs/>
        </w:rPr>
        <w:t>2014:</w:t>
      </w:r>
      <w:r w:rsidRPr="008523DB">
        <w:t xml:space="preserve"> Rodent fossils from Dharmsala Group in Himachal Pradesh (India), addition to pre-Siwalik Himalayan Miocene fauna</w:t>
      </w:r>
      <w:r w:rsidRPr="008523DB">
        <w:rPr>
          <w:b/>
          <w:bCs/>
        </w:rPr>
        <w:t xml:space="preserve">, </w:t>
      </w:r>
      <w:r w:rsidRPr="008523DB">
        <w:rPr>
          <w:b/>
          <w:bCs/>
          <w:i/>
        </w:rPr>
        <w:t xml:space="preserve">Journal of the Geological Society of India; </w:t>
      </w:r>
      <w:r w:rsidRPr="008523DB">
        <w:rPr>
          <w:b/>
          <w:bCs/>
        </w:rPr>
        <w:t>83, 676-680.</w:t>
      </w:r>
    </w:p>
    <w:p w:rsidR="00813BAD" w:rsidRPr="008523DB" w:rsidRDefault="00813BAD" w:rsidP="00CD7805">
      <w:pPr>
        <w:numPr>
          <w:ilvl w:val="0"/>
          <w:numId w:val="3"/>
        </w:numPr>
        <w:spacing w:after="100" w:afterAutospacing="1"/>
        <w:jc w:val="both"/>
      </w:pPr>
      <w:r w:rsidRPr="008523DB">
        <w:t xml:space="preserve">Tiwari </w:t>
      </w:r>
      <w:r w:rsidR="00662ABC" w:rsidRPr="008523DB">
        <w:t xml:space="preserve">B.N. </w:t>
      </w:r>
      <w:r w:rsidRPr="008523DB">
        <w:t>and</w:t>
      </w:r>
      <w:r w:rsidRPr="008523DB">
        <w:rPr>
          <w:b/>
          <w:bCs/>
        </w:rPr>
        <w:t xml:space="preserve"> Bhandari </w:t>
      </w:r>
      <w:r w:rsidR="00662ABC">
        <w:rPr>
          <w:b/>
          <w:bCs/>
        </w:rPr>
        <w:t>A.</w:t>
      </w:r>
      <w:r w:rsidR="00662ABC" w:rsidRPr="008523DB">
        <w:rPr>
          <w:b/>
          <w:bCs/>
        </w:rPr>
        <w:t xml:space="preserve"> </w:t>
      </w:r>
      <w:r w:rsidRPr="008523DB">
        <w:rPr>
          <w:b/>
          <w:bCs/>
        </w:rPr>
        <w:t xml:space="preserve">2014: </w:t>
      </w:r>
      <w:r w:rsidRPr="008523DB">
        <w:t xml:space="preserve">Exotic murid rodent </w:t>
      </w:r>
      <w:r w:rsidRPr="008523DB">
        <w:rPr>
          <w:i/>
          <w:iCs/>
        </w:rPr>
        <w:t>Parapodemus</w:t>
      </w:r>
      <w:r w:rsidRPr="008523DB">
        <w:t xml:space="preserve"> sp.</w:t>
      </w:r>
      <w:r w:rsidRPr="008523DB">
        <w:rPr>
          <w:i/>
          <w:iCs/>
        </w:rPr>
        <w:t xml:space="preserve"> </w:t>
      </w:r>
      <w:r w:rsidRPr="008523DB">
        <w:t xml:space="preserve">from Middle Siwalik of Mohand, District Saharanpur, as harbinger of </w:t>
      </w:r>
      <w:proofErr w:type="spellStart"/>
      <w:r w:rsidRPr="008523DB">
        <w:t>micropaleontological</w:t>
      </w:r>
      <w:proofErr w:type="spellEnd"/>
      <w:r w:rsidRPr="008523DB">
        <w:t xml:space="preserve"> studies in the region</w:t>
      </w:r>
      <w:r w:rsidRPr="008523DB">
        <w:rPr>
          <w:b/>
          <w:bCs/>
        </w:rPr>
        <w:t>,</w:t>
      </w:r>
      <w:r w:rsidRPr="008523DB">
        <w:rPr>
          <w:b/>
          <w:bCs/>
          <w:i/>
          <w:iCs/>
        </w:rPr>
        <w:t xml:space="preserve"> Himalayan Geology</w:t>
      </w:r>
      <w:r w:rsidRPr="008523DB">
        <w:rPr>
          <w:b/>
          <w:bCs/>
        </w:rPr>
        <w:t>, 35(1) 70-74. 2013.</w:t>
      </w:r>
      <w:r w:rsidRPr="008523DB">
        <w:t xml:space="preserve"> (</w:t>
      </w:r>
      <w:r w:rsidRPr="008523DB">
        <w:rPr>
          <w:b/>
          <w:bCs/>
        </w:rPr>
        <w:t>0971-8966)</w:t>
      </w:r>
    </w:p>
    <w:p w:rsidR="00813BAD" w:rsidRPr="008523DB" w:rsidRDefault="00813BAD" w:rsidP="00CD7805">
      <w:pPr>
        <w:numPr>
          <w:ilvl w:val="0"/>
          <w:numId w:val="3"/>
        </w:numPr>
        <w:spacing w:after="100" w:afterAutospacing="1"/>
        <w:jc w:val="both"/>
      </w:pPr>
      <w:r w:rsidRPr="008523DB">
        <w:lastRenderedPageBreak/>
        <w:t xml:space="preserve">Sehgal </w:t>
      </w:r>
      <w:r w:rsidR="00662ABC" w:rsidRPr="008523DB">
        <w:t xml:space="preserve">R.K </w:t>
      </w:r>
      <w:r w:rsidRPr="008523DB">
        <w:t>and</w:t>
      </w:r>
      <w:r w:rsidRPr="008523DB">
        <w:rPr>
          <w:b/>
          <w:bCs/>
        </w:rPr>
        <w:t xml:space="preserve"> Bhandari </w:t>
      </w:r>
      <w:r w:rsidR="00662ABC">
        <w:rPr>
          <w:b/>
          <w:bCs/>
        </w:rPr>
        <w:t>A.</w:t>
      </w:r>
      <w:r w:rsidR="00662ABC" w:rsidRPr="008523DB">
        <w:rPr>
          <w:b/>
          <w:bCs/>
        </w:rPr>
        <w:t xml:space="preserve"> </w:t>
      </w:r>
      <w:r w:rsidRPr="008523DB">
        <w:rPr>
          <w:b/>
          <w:bCs/>
        </w:rPr>
        <w:t>2014</w:t>
      </w:r>
      <w:r w:rsidRPr="008523DB">
        <w:t>: Miocene mammals from India: present status and future prospects,</w:t>
      </w:r>
      <w:r w:rsidRPr="008523DB">
        <w:rPr>
          <w:b/>
          <w:bCs/>
        </w:rPr>
        <w:t xml:space="preserve"> </w:t>
      </w:r>
      <w:r w:rsidRPr="008523DB">
        <w:rPr>
          <w:b/>
          <w:bCs/>
          <w:i/>
          <w:iCs/>
        </w:rPr>
        <w:t>Special Publication of the Palaeontological Society of India</w:t>
      </w:r>
      <w:r w:rsidRPr="008523DB">
        <w:rPr>
          <w:b/>
          <w:bCs/>
        </w:rPr>
        <w:t xml:space="preserve"> :( ISBN: 978-81-926033-2-2). 5:325-333,2014</w:t>
      </w:r>
    </w:p>
    <w:p w:rsidR="00813BAD" w:rsidRPr="008523DB" w:rsidRDefault="00813BAD" w:rsidP="00CD7805">
      <w:pPr>
        <w:numPr>
          <w:ilvl w:val="0"/>
          <w:numId w:val="3"/>
        </w:numPr>
        <w:spacing w:after="100" w:afterAutospacing="1"/>
        <w:jc w:val="both"/>
      </w:pPr>
      <w:r w:rsidRPr="008523DB">
        <w:rPr>
          <w:b/>
          <w:bCs/>
        </w:rPr>
        <w:t>Bhandari</w:t>
      </w:r>
      <w:r w:rsidR="00662ABC" w:rsidRPr="00662ABC">
        <w:rPr>
          <w:b/>
          <w:bCs/>
        </w:rPr>
        <w:t xml:space="preserve"> </w:t>
      </w:r>
      <w:r w:rsidR="00662ABC">
        <w:rPr>
          <w:b/>
          <w:bCs/>
        </w:rPr>
        <w:t>A</w:t>
      </w:r>
      <w:r w:rsidRPr="008523DB">
        <w:rPr>
          <w:b/>
          <w:bCs/>
        </w:rPr>
        <w:t xml:space="preserve">, </w:t>
      </w:r>
      <w:proofErr w:type="spellStart"/>
      <w:r w:rsidRPr="008523DB">
        <w:t>Köhler</w:t>
      </w:r>
      <w:proofErr w:type="spellEnd"/>
      <w:r w:rsidR="00662ABC" w:rsidRPr="00662ABC">
        <w:t xml:space="preserve"> </w:t>
      </w:r>
      <w:r w:rsidR="00662ABC" w:rsidRPr="008523DB">
        <w:t>Frank</w:t>
      </w:r>
      <w:r w:rsidRPr="008523DB">
        <w:t xml:space="preserve">, </w:t>
      </w:r>
      <w:proofErr w:type="gramStart"/>
      <w:r w:rsidRPr="008523DB">
        <w:t>Tiwari</w:t>
      </w:r>
      <w:proofErr w:type="gramEnd"/>
      <w:r w:rsidRPr="008523DB">
        <w:t xml:space="preserve"> </w:t>
      </w:r>
      <w:r w:rsidR="00662ABC" w:rsidRPr="008523DB">
        <w:t>B N</w:t>
      </w:r>
      <w:r w:rsidR="00662ABC">
        <w:t>.,</w:t>
      </w:r>
      <w:r w:rsidR="00662ABC" w:rsidRPr="008523DB">
        <w:t xml:space="preserve"> </w:t>
      </w:r>
      <w:r w:rsidRPr="008523DB">
        <w:rPr>
          <w:b/>
          <w:bCs/>
        </w:rPr>
        <w:t>2014</w:t>
      </w:r>
      <w:r w:rsidRPr="008523DB">
        <w:t>:</w:t>
      </w:r>
      <w:r w:rsidRPr="008523DB">
        <w:rPr>
          <w:b/>
          <w:bCs/>
        </w:rPr>
        <w:t xml:space="preserve"> </w:t>
      </w:r>
      <w:r w:rsidRPr="008523DB">
        <w:t xml:space="preserve">Neogene freshwater gastropods from the Siwalik Group in Uttarakhand, northern India: First fossil record of the </w:t>
      </w:r>
      <w:proofErr w:type="spellStart"/>
      <w:r w:rsidRPr="008523DB">
        <w:t>protoconch</w:t>
      </w:r>
      <w:proofErr w:type="spellEnd"/>
      <w:r w:rsidRPr="008523DB">
        <w:t xml:space="preserve"> of a freshwater </w:t>
      </w:r>
      <w:proofErr w:type="spellStart"/>
      <w:r w:rsidRPr="008523DB">
        <w:t>cerithioidean</w:t>
      </w:r>
      <w:proofErr w:type="spellEnd"/>
      <w:r w:rsidRPr="008523DB">
        <w:t xml:space="preserve"> snail (Mollusca, </w:t>
      </w:r>
      <w:proofErr w:type="spellStart"/>
      <w:r w:rsidRPr="008523DB">
        <w:t>Caenogastropoda</w:t>
      </w:r>
      <w:proofErr w:type="spellEnd"/>
      <w:r w:rsidRPr="008523DB">
        <w:t xml:space="preserve">). </w:t>
      </w:r>
      <w:r w:rsidRPr="008523DB">
        <w:rPr>
          <w:b/>
          <w:bCs/>
          <w:i/>
          <w:iCs/>
        </w:rPr>
        <w:t>Himalayan Geology</w:t>
      </w:r>
      <w:r w:rsidRPr="008523DB">
        <w:rPr>
          <w:b/>
          <w:bCs/>
        </w:rPr>
        <w:t>, 35(2):182-189.</w:t>
      </w:r>
    </w:p>
    <w:p w:rsidR="00813BAD" w:rsidRPr="00CD7805" w:rsidRDefault="00813BAD" w:rsidP="00CD7805">
      <w:pPr>
        <w:numPr>
          <w:ilvl w:val="0"/>
          <w:numId w:val="3"/>
        </w:numPr>
        <w:spacing w:after="100" w:afterAutospacing="1"/>
        <w:jc w:val="both"/>
      </w:pPr>
      <w:r w:rsidRPr="008523DB">
        <w:rPr>
          <w:b/>
          <w:bCs/>
        </w:rPr>
        <w:t>Bhandari</w:t>
      </w:r>
      <w:r w:rsidR="00662ABC" w:rsidRPr="00662ABC">
        <w:rPr>
          <w:b/>
          <w:bCs/>
        </w:rPr>
        <w:t xml:space="preserve"> </w:t>
      </w:r>
      <w:r w:rsidR="00662ABC">
        <w:rPr>
          <w:b/>
          <w:bCs/>
        </w:rPr>
        <w:t>A</w:t>
      </w:r>
      <w:r w:rsidRPr="008523DB">
        <w:rPr>
          <w:b/>
          <w:bCs/>
        </w:rPr>
        <w:t>,</w:t>
      </w:r>
      <w:r w:rsidRPr="008523DB">
        <w:t xml:space="preserve"> Pickford</w:t>
      </w:r>
      <w:r w:rsidR="00662ABC" w:rsidRPr="00662ABC">
        <w:t xml:space="preserve"> </w:t>
      </w:r>
      <w:r w:rsidR="00662ABC" w:rsidRPr="008523DB">
        <w:t>Martin</w:t>
      </w:r>
      <w:r w:rsidR="00662ABC">
        <w:t xml:space="preserve"> and</w:t>
      </w:r>
      <w:r w:rsidRPr="008523DB">
        <w:t xml:space="preserve"> Tiwari </w:t>
      </w:r>
      <w:r w:rsidR="00662ABC" w:rsidRPr="008523DB">
        <w:t>B N</w:t>
      </w:r>
      <w:r w:rsidR="00662ABC">
        <w:t>.,</w:t>
      </w:r>
      <w:r w:rsidR="00662ABC" w:rsidRPr="008523DB">
        <w:t xml:space="preserve"> </w:t>
      </w:r>
      <w:r w:rsidRPr="008523DB">
        <w:rPr>
          <w:b/>
        </w:rPr>
        <w:t>2015:</w:t>
      </w:r>
      <w:r w:rsidRPr="008523DB">
        <w:t xml:space="preserve"> Basal Late Miocene Mammal Fauna from central Kachchh.</w:t>
      </w:r>
      <w:r w:rsidRPr="008523DB">
        <w:rPr>
          <w:b/>
          <w:bCs/>
          <w:i/>
          <w:iCs/>
        </w:rPr>
        <w:t xml:space="preserve"> </w:t>
      </w:r>
      <w:proofErr w:type="spellStart"/>
      <w:r w:rsidRPr="008523DB">
        <w:rPr>
          <w:b/>
          <w:bCs/>
          <w:i/>
          <w:iCs/>
        </w:rPr>
        <w:t>Munchner</w:t>
      </w:r>
      <w:proofErr w:type="spellEnd"/>
      <w:r w:rsidRPr="008523DB">
        <w:rPr>
          <w:b/>
          <w:bCs/>
          <w:i/>
          <w:iCs/>
        </w:rPr>
        <w:t xml:space="preserve"> Geowissenschfliche </w:t>
      </w:r>
      <w:proofErr w:type="gramStart"/>
      <w:r w:rsidRPr="008523DB">
        <w:rPr>
          <w:b/>
          <w:bCs/>
          <w:i/>
          <w:iCs/>
        </w:rPr>
        <w:t>Abhandlungen.43(</w:t>
      </w:r>
      <w:proofErr w:type="gramEnd"/>
      <w:r w:rsidRPr="008523DB">
        <w:rPr>
          <w:b/>
          <w:bCs/>
          <w:i/>
          <w:iCs/>
        </w:rPr>
        <w:t>A)1-40.</w:t>
      </w:r>
    </w:p>
    <w:p w:rsidR="005B0765" w:rsidRDefault="00813BAD" w:rsidP="00CD7805">
      <w:pPr>
        <w:numPr>
          <w:ilvl w:val="0"/>
          <w:numId w:val="3"/>
        </w:numPr>
        <w:spacing w:after="100" w:afterAutospacing="1"/>
        <w:jc w:val="both"/>
        <w:rPr>
          <w:lang w:val="en-IN"/>
        </w:rPr>
      </w:pPr>
      <w:r w:rsidRPr="008523DB">
        <w:rPr>
          <w:b/>
          <w:bCs/>
        </w:rPr>
        <w:t>Bhandari A</w:t>
      </w:r>
      <w:r w:rsidR="00741D2F">
        <w:rPr>
          <w:b/>
          <w:bCs/>
        </w:rPr>
        <w:t>*</w:t>
      </w:r>
      <w:r w:rsidRPr="008523DB">
        <w:rPr>
          <w:b/>
          <w:bCs/>
        </w:rPr>
        <w:t xml:space="preserve">, </w:t>
      </w:r>
      <w:r w:rsidRPr="008523DB">
        <w:rPr>
          <w:bCs/>
        </w:rPr>
        <w:t>Kay R F, Williams B A, Tiwari B N, Bajpai S, Hieronymus T</w:t>
      </w:r>
      <w:r w:rsidR="00662ABC">
        <w:rPr>
          <w:bCs/>
        </w:rPr>
        <w:t>.,</w:t>
      </w:r>
      <w:r w:rsidRPr="008523DB">
        <w:rPr>
          <w:b/>
          <w:bCs/>
        </w:rPr>
        <w:t xml:space="preserve"> 2018</w:t>
      </w:r>
      <w:r w:rsidRPr="008523DB">
        <w:t xml:space="preserve">: First record of the Miocene hominoid </w:t>
      </w:r>
      <w:proofErr w:type="spellStart"/>
      <w:r w:rsidRPr="008523DB">
        <w:rPr>
          <w:i/>
          <w:iCs/>
        </w:rPr>
        <w:t>Sivapithecus</w:t>
      </w:r>
      <w:proofErr w:type="spellEnd"/>
      <w:r w:rsidRPr="008523DB">
        <w:t xml:space="preserve"> from Kutch, Gujarat state, western India. </w:t>
      </w:r>
      <w:r w:rsidRPr="008523DB">
        <w:rPr>
          <w:i/>
          <w:iCs/>
        </w:rPr>
        <w:t>PLOS ONE</w:t>
      </w:r>
      <w:r w:rsidRPr="008523DB">
        <w:t xml:space="preserve"> 13(11):1-20 (Impact factor in 2018: </w:t>
      </w:r>
      <w:r w:rsidRPr="008523DB">
        <w:rPr>
          <w:b/>
          <w:bCs/>
        </w:rPr>
        <w:t>2.766</w:t>
      </w:r>
      <w:r w:rsidRPr="008523DB">
        <w:t>)</w:t>
      </w:r>
    </w:p>
    <w:p w:rsidR="005E4525" w:rsidRPr="005B0765" w:rsidRDefault="00813BAD" w:rsidP="00CD7805">
      <w:pPr>
        <w:numPr>
          <w:ilvl w:val="0"/>
          <w:numId w:val="3"/>
        </w:numPr>
        <w:spacing w:after="100" w:afterAutospacing="1"/>
        <w:jc w:val="both"/>
        <w:rPr>
          <w:lang w:val="en-IN"/>
        </w:rPr>
      </w:pPr>
      <w:r w:rsidRPr="005B0765">
        <w:rPr>
          <w:bCs/>
        </w:rPr>
        <w:t>Lokho, K., Singh, B. P. and</w:t>
      </w:r>
      <w:r w:rsidRPr="005B0765">
        <w:rPr>
          <w:b/>
          <w:bCs/>
        </w:rPr>
        <w:t xml:space="preserve"> Bhandari, A. 2019: </w:t>
      </w:r>
      <w:r w:rsidRPr="008523DB">
        <w:t xml:space="preserve">A synoptic review of Eocene-Miocene faunal records of the Indo-Burma range (IBR), NE India and its paleoenvironmental and tectonic inferences: Journal of Palaeontological Society of India. </w:t>
      </w:r>
      <w:r w:rsidRPr="005B0765">
        <w:rPr>
          <w:b/>
          <w:bCs/>
        </w:rPr>
        <w:t>64(1):39-48(Imp Factor: 0.56).</w:t>
      </w:r>
    </w:p>
    <w:p w:rsidR="00813BAD" w:rsidRPr="00813BAD" w:rsidRDefault="00813BAD" w:rsidP="00CD7805">
      <w:pPr>
        <w:pStyle w:val="Normal1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Calibri" w:hAnsi="Times New Roman" w:cs="Times New Roman"/>
          <w:color w:val="494949"/>
          <w:sz w:val="24"/>
          <w:szCs w:val="24"/>
          <w:lang w:val="en-IN"/>
        </w:rPr>
      </w:pPr>
      <w:r w:rsidRPr="00B10C67">
        <w:rPr>
          <w:rFonts w:ascii="Times New Roman" w:hAnsi="Times New Roman" w:cs="Times New Roman"/>
          <w:b/>
          <w:color w:val="202020"/>
          <w:sz w:val="24"/>
          <w:szCs w:val="24"/>
        </w:rPr>
        <w:t>Bhandari A</w:t>
      </w:r>
      <w:r>
        <w:rPr>
          <w:rFonts w:ascii="Times New Roman" w:hAnsi="Times New Roman" w:cs="Times New Roman"/>
          <w:b/>
          <w:color w:val="202020"/>
          <w:sz w:val="24"/>
          <w:szCs w:val="24"/>
        </w:rPr>
        <w:t>*</w:t>
      </w:r>
      <w:r w:rsidRPr="00B10C67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, </w:t>
      </w:r>
      <w:r w:rsidRPr="00F37288">
        <w:rPr>
          <w:rFonts w:ascii="Times New Roman" w:hAnsi="Times New Roman" w:cs="Times New Roman"/>
          <w:color w:val="202020"/>
          <w:sz w:val="24"/>
          <w:szCs w:val="24"/>
        </w:rPr>
        <w:t>Kay R F, Williams B A, Tiwari B N, Bajpai S, Hieronymus T</w:t>
      </w:r>
      <w:r w:rsidRPr="00B10C67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 (2018)</w:t>
      </w:r>
      <w:r w:rsidRPr="00B10C67">
        <w:rPr>
          <w:rFonts w:ascii="Times New Roman" w:hAnsi="Times New Roman" w:cs="Times New Roman"/>
          <w:color w:val="202020"/>
          <w:sz w:val="24"/>
          <w:szCs w:val="24"/>
        </w:rPr>
        <w:t xml:space="preserve">: First record of the Miocene hominoid </w:t>
      </w:r>
      <w:proofErr w:type="spellStart"/>
      <w:r w:rsidRPr="00B10C67">
        <w:rPr>
          <w:rStyle w:val="Emphasis"/>
          <w:rFonts w:ascii="Times New Roman" w:eastAsia="SimSun" w:hAnsi="Times New Roman" w:cs="Times New Roman"/>
          <w:color w:val="202020"/>
          <w:sz w:val="24"/>
          <w:szCs w:val="24"/>
        </w:rPr>
        <w:t>Sivapithecus</w:t>
      </w:r>
      <w:proofErr w:type="spellEnd"/>
      <w:r w:rsidRPr="00B10C67">
        <w:rPr>
          <w:rFonts w:ascii="Times New Roman" w:hAnsi="Times New Roman" w:cs="Times New Roman"/>
          <w:color w:val="202020"/>
          <w:sz w:val="24"/>
          <w:szCs w:val="24"/>
        </w:rPr>
        <w:t xml:space="preserve"> from Kutch, Gujarat state, western India. PLOS ONE 13(11): e0206314. </w:t>
      </w:r>
      <w:hyperlink r:id="rId11" w:history="1">
        <w:r w:rsidRPr="005E452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https://doi.org/10.1371/journal.pone.0206314</w:t>
        </w:r>
      </w:hyperlink>
      <w:r w:rsidRPr="005E452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5E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0C6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B10C67">
        <w:rPr>
          <w:rFonts w:ascii="Times New Roman" w:hAnsi="Times New Roman" w:cs="Times New Roman"/>
          <w:sz w:val="24"/>
          <w:szCs w:val="24"/>
        </w:rPr>
        <w:t xml:space="preserve">LOS ONE November 14, </w:t>
      </w:r>
      <w:r w:rsidRPr="00B10C67">
        <w:rPr>
          <w:rFonts w:ascii="Times New Roman" w:hAnsi="Times New Roman" w:cs="Times New Roman"/>
          <w:color w:val="202020"/>
          <w:sz w:val="24"/>
          <w:szCs w:val="24"/>
        </w:rPr>
        <w:t>2018. (</w:t>
      </w:r>
      <w:r w:rsidRPr="00B10C67">
        <w:rPr>
          <w:rFonts w:ascii="Times New Roman" w:hAnsi="Times New Roman" w:cs="Times New Roman"/>
          <w:color w:val="000000"/>
          <w:sz w:val="24"/>
          <w:szCs w:val="24"/>
        </w:rPr>
        <w:t xml:space="preserve">Impact factor in 2018: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2.87</w:t>
      </w:r>
      <w:r w:rsidRPr="00B10C67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3BAD" w:rsidRDefault="00813BAD" w:rsidP="00CD7805">
      <w:pPr>
        <w:pStyle w:val="BodyText"/>
        <w:numPr>
          <w:ilvl w:val="0"/>
          <w:numId w:val="3"/>
        </w:numPr>
        <w:spacing w:after="100" w:afterAutospacing="1"/>
        <w:jc w:val="both"/>
        <w:rPr>
          <w:szCs w:val="24"/>
        </w:rPr>
      </w:pPr>
      <w:r w:rsidRPr="00B10C67">
        <w:rPr>
          <w:rFonts w:eastAsia="+mn-ea"/>
          <w:kern w:val="24"/>
          <w:szCs w:val="24"/>
        </w:rPr>
        <w:t>Lokho, K., Singh, B. P. and</w:t>
      </w:r>
      <w:r w:rsidRPr="00B10C67">
        <w:rPr>
          <w:rFonts w:eastAsia="+mn-ea"/>
          <w:b/>
          <w:bCs/>
          <w:kern w:val="24"/>
          <w:szCs w:val="24"/>
        </w:rPr>
        <w:t xml:space="preserve"> Bhandari, A. 2019: </w:t>
      </w:r>
      <w:r w:rsidRPr="00B10C67">
        <w:rPr>
          <w:rFonts w:eastAsia="+mn-ea"/>
          <w:kern w:val="24"/>
          <w:szCs w:val="24"/>
        </w:rPr>
        <w:t xml:space="preserve">A synoptic review of Eocene-Miocene faunal records of the Indo-Burma range (IBR), NE India and coevals Northwestern Himalaya: paleoenvironmental and tectonic inferences: </w:t>
      </w:r>
      <w:r w:rsidRPr="00B10C67">
        <w:rPr>
          <w:rFonts w:eastAsia="+mn-ea"/>
          <w:b/>
          <w:bCs/>
          <w:i/>
          <w:iCs/>
          <w:kern w:val="24"/>
          <w:szCs w:val="24"/>
        </w:rPr>
        <w:t>Journal of Palaeontological Society of India</w:t>
      </w:r>
      <w:r w:rsidRPr="00B10C67">
        <w:rPr>
          <w:rFonts w:eastAsia="+mn-ea"/>
          <w:kern w:val="24"/>
          <w:szCs w:val="24"/>
        </w:rPr>
        <w:t xml:space="preserve">. </w:t>
      </w:r>
      <w:r w:rsidRPr="00B10C67">
        <w:rPr>
          <w:rFonts w:eastAsia="+mn-ea"/>
          <w:b/>
          <w:bCs/>
          <w:kern w:val="24"/>
          <w:szCs w:val="24"/>
        </w:rPr>
        <w:t>64(1): 39-48.</w:t>
      </w:r>
      <w:r w:rsidRPr="00B10C67">
        <w:rPr>
          <w:b/>
          <w:bCs/>
          <w:color w:val="333333"/>
          <w:kern w:val="24"/>
          <w:szCs w:val="24"/>
        </w:rPr>
        <w:t xml:space="preserve"> (Published n PSI).</w:t>
      </w:r>
      <w:r w:rsidRPr="00B10C67">
        <w:rPr>
          <w:color w:val="111111"/>
          <w:szCs w:val="24"/>
          <w:shd w:val="clear" w:color="auto" w:fill="FFFFFF"/>
        </w:rPr>
        <w:t xml:space="preserve"> </w:t>
      </w:r>
      <w:r w:rsidRPr="00B10C67">
        <w:rPr>
          <w:color w:val="202020"/>
          <w:szCs w:val="24"/>
        </w:rPr>
        <w:t>(</w:t>
      </w:r>
      <w:r w:rsidRPr="00B10C67">
        <w:rPr>
          <w:szCs w:val="24"/>
        </w:rPr>
        <w:t xml:space="preserve">Impact factor in 2019: </w:t>
      </w:r>
      <w:r w:rsidRPr="00B10C67">
        <w:rPr>
          <w:b/>
          <w:szCs w:val="24"/>
        </w:rPr>
        <w:t>0. 610</w:t>
      </w:r>
      <w:r w:rsidRPr="00B10C67">
        <w:rPr>
          <w:szCs w:val="24"/>
        </w:rPr>
        <w:t>)</w:t>
      </w:r>
      <w:r>
        <w:rPr>
          <w:szCs w:val="24"/>
        </w:rPr>
        <w:t>.</w:t>
      </w:r>
    </w:p>
    <w:p w:rsidR="00813BAD" w:rsidRPr="004B75D6" w:rsidRDefault="00813BAD" w:rsidP="00CD7805">
      <w:pPr>
        <w:pStyle w:val="ListParagraph"/>
        <w:numPr>
          <w:ilvl w:val="0"/>
          <w:numId w:val="3"/>
        </w:numPr>
        <w:spacing w:after="100" w:afterAutospacing="1"/>
        <w:jc w:val="both"/>
        <w:rPr>
          <w:sz w:val="24"/>
          <w:szCs w:val="24"/>
        </w:rPr>
      </w:pPr>
      <w:proofErr w:type="spellStart"/>
      <w:r w:rsidRPr="004B75D6">
        <w:rPr>
          <w:sz w:val="24"/>
          <w:szCs w:val="24"/>
        </w:rPr>
        <w:t>Biswal</w:t>
      </w:r>
      <w:proofErr w:type="spellEnd"/>
      <w:r w:rsidRPr="004B75D6">
        <w:rPr>
          <w:sz w:val="24"/>
          <w:szCs w:val="24"/>
        </w:rPr>
        <w:t xml:space="preserve">, S., Lokho, K., Needham A., </w:t>
      </w:r>
      <w:r w:rsidRPr="004B75D6">
        <w:rPr>
          <w:b/>
          <w:bCs/>
          <w:sz w:val="24"/>
          <w:szCs w:val="24"/>
        </w:rPr>
        <w:t>Bhandari A.,</w:t>
      </w:r>
      <w:r w:rsidRPr="004B75D6">
        <w:rPr>
          <w:sz w:val="24"/>
          <w:szCs w:val="24"/>
        </w:rPr>
        <w:t xml:space="preserve"> Shukla, U.K., </w:t>
      </w:r>
      <w:proofErr w:type="spellStart"/>
      <w:r w:rsidRPr="004B75D6">
        <w:rPr>
          <w:sz w:val="24"/>
          <w:szCs w:val="24"/>
        </w:rPr>
        <w:t>Whiso</w:t>
      </w:r>
      <w:proofErr w:type="spellEnd"/>
      <w:r w:rsidRPr="004B75D6">
        <w:rPr>
          <w:sz w:val="24"/>
          <w:szCs w:val="24"/>
        </w:rPr>
        <w:t>, K. and Prakash, K.</w:t>
      </w:r>
      <w:r w:rsidRPr="004B75D6">
        <w:rPr>
          <w:b/>
          <w:bCs/>
          <w:sz w:val="24"/>
          <w:szCs w:val="24"/>
        </w:rPr>
        <w:t xml:space="preserve"> 2022</w:t>
      </w:r>
      <w:r w:rsidRPr="004B75D6">
        <w:rPr>
          <w:sz w:val="24"/>
          <w:szCs w:val="24"/>
        </w:rPr>
        <w:t xml:space="preserve">: Record of Additional Middle Eocene vertebrate remains from the </w:t>
      </w:r>
      <w:proofErr w:type="spellStart"/>
      <w:r w:rsidRPr="004B75D6">
        <w:rPr>
          <w:sz w:val="24"/>
          <w:szCs w:val="24"/>
        </w:rPr>
        <w:t>Mikir</w:t>
      </w:r>
      <w:proofErr w:type="spellEnd"/>
      <w:r w:rsidRPr="004B75D6">
        <w:rPr>
          <w:sz w:val="24"/>
          <w:szCs w:val="24"/>
        </w:rPr>
        <w:t xml:space="preserve"> Hills, NE India: Implications on Palaeoenvironment and </w:t>
      </w:r>
      <w:proofErr w:type="spellStart"/>
      <w:r w:rsidRPr="004B75D6">
        <w:rPr>
          <w:sz w:val="24"/>
          <w:szCs w:val="24"/>
        </w:rPr>
        <w:t>Palaeobiogegraphy</w:t>
      </w:r>
      <w:proofErr w:type="spellEnd"/>
      <w:r w:rsidRPr="004B75D6">
        <w:rPr>
          <w:sz w:val="24"/>
          <w:szCs w:val="24"/>
        </w:rPr>
        <w:t>: International Journal of Geosciences, 13, 609-625.</w:t>
      </w:r>
      <w:r w:rsidRPr="004B75D6">
        <w:rPr>
          <w:rFonts w:eastAsiaTheme="minorEastAsia"/>
          <w:color w:val="000000" w:themeColor="text1"/>
          <w:kern w:val="24"/>
          <w:sz w:val="24"/>
          <w:szCs w:val="24"/>
        </w:rPr>
        <w:t xml:space="preserve"> IF </w:t>
      </w:r>
      <w:r w:rsidRPr="004B75D6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0.56</w:t>
      </w:r>
    </w:p>
    <w:p w:rsidR="00813BAD" w:rsidRPr="004B75D6" w:rsidRDefault="00813BAD" w:rsidP="00CD7805">
      <w:pPr>
        <w:pStyle w:val="ListParagraph"/>
        <w:numPr>
          <w:ilvl w:val="0"/>
          <w:numId w:val="3"/>
        </w:numPr>
        <w:spacing w:after="100" w:afterAutospacing="1"/>
        <w:jc w:val="both"/>
        <w:rPr>
          <w:sz w:val="24"/>
          <w:szCs w:val="24"/>
        </w:rPr>
      </w:pPr>
      <w:r w:rsidRPr="004B75D6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 xml:space="preserve">Bhandari, </w:t>
      </w:r>
      <w:proofErr w:type="gramStart"/>
      <w:r w:rsidRPr="004B75D6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A</w:t>
      </w:r>
      <w:proofErr w:type="gramEnd"/>
      <w:r w:rsidRPr="004B75D6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*</w:t>
      </w:r>
      <w:r w:rsidR="005E4525" w:rsidRPr="004B75D6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,</w:t>
      </w:r>
      <w:r w:rsidRPr="004B75D6">
        <w:rPr>
          <w:rFonts w:eastAsiaTheme="minorEastAsia"/>
          <w:color w:val="000000" w:themeColor="text1"/>
          <w:kern w:val="24"/>
          <w:sz w:val="24"/>
          <w:szCs w:val="24"/>
        </w:rPr>
        <w:t xml:space="preserve"> Bajpai, S., Flynn, L. J., Tiwari, B N. and Mandal, N. </w:t>
      </w:r>
      <w:r w:rsidRPr="004B75D6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 xml:space="preserve">2021: </w:t>
      </w:r>
      <w:r w:rsidRPr="004B75D6">
        <w:rPr>
          <w:rFonts w:eastAsiaTheme="minorEastAsia"/>
          <w:color w:val="000000" w:themeColor="text1"/>
          <w:kern w:val="24"/>
          <w:sz w:val="24"/>
          <w:szCs w:val="24"/>
        </w:rPr>
        <w:t xml:space="preserve">First Miocene rodents from Kutch, western India. </w:t>
      </w:r>
      <w:r w:rsidRPr="004B75D6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Historical Biology</w:t>
      </w:r>
      <w:r w:rsidRPr="004B75D6">
        <w:rPr>
          <w:rFonts w:eastAsiaTheme="minorEastAsia"/>
          <w:color w:val="000000" w:themeColor="text1"/>
          <w:kern w:val="24"/>
          <w:sz w:val="24"/>
          <w:szCs w:val="24"/>
        </w:rPr>
        <w:t xml:space="preserve">. 33(12):1-9 </w:t>
      </w:r>
      <w:r w:rsidRPr="004B75D6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(IF -1.942).</w:t>
      </w:r>
    </w:p>
    <w:p w:rsidR="00813BAD" w:rsidRPr="004B75D6" w:rsidRDefault="00813BAD" w:rsidP="00CD7805">
      <w:pPr>
        <w:pStyle w:val="ListParagraph"/>
        <w:numPr>
          <w:ilvl w:val="0"/>
          <w:numId w:val="3"/>
        </w:numPr>
        <w:spacing w:after="100" w:afterAutospacing="1"/>
        <w:jc w:val="both"/>
        <w:rPr>
          <w:sz w:val="24"/>
          <w:szCs w:val="24"/>
        </w:rPr>
      </w:pPr>
      <w:r w:rsidRPr="004B75D6">
        <w:rPr>
          <w:rFonts w:eastAsiaTheme="minorEastAsia"/>
          <w:color w:val="000000" w:themeColor="text1"/>
          <w:kern w:val="24"/>
          <w:sz w:val="24"/>
          <w:szCs w:val="24"/>
        </w:rPr>
        <w:t xml:space="preserve">Lokho, K., Carrasco, J. F., </w:t>
      </w:r>
      <w:proofErr w:type="spellStart"/>
      <w:r w:rsidRPr="004B75D6">
        <w:rPr>
          <w:rFonts w:eastAsiaTheme="minorEastAsia"/>
          <w:color w:val="000000" w:themeColor="text1"/>
          <w:kern w:val="24"/>
          <w:sz w:val="24"/>
          <w:szCs w:val="24"/>
        </w:rPr>
        <w:t>Biswal</w:t>
      </w:r>
      <w:proofErr w:type="spellEnd"/>
      <w:r w:rsidRPr="004B75D6">
        <w:rPr>
          <w:rFonts w:eastAsiaTheme="minorEastAsia"/>
          <w:color w:val="000000" w:themeColor="text1"/>
          <w:kern w:val="24"/>
          <w:sz w:val="24"/>
          <w:szCs w:val="24"/>
        </w:rPr>
        <w:t xml:space="preserve">, S., </w:t>
      </w:r>
      <w:proofErr w:type="spellStart"/>
      <w:r w:rsidRPr="004B75D6">
        <w:rPr>
          <w:rFonts w:eastAsiaTheme="minorEastAsia"/>
          <w:color w:val="000000" w:themeColor="text1"/>
          <w:kern w:val="24"/>
          <w:sz w:val="24"/>
          <w:szCs w:val="24"/>
        </w:rPr>
        <w:t>Whiso</w:t>
      </w:r>
      <w:proofErr w:type="spellEnd"/>
      <w:r w:rsidRPr="004B75D6">
        <w:rPr>
          <w:rFonts w:eastAsiaTheme="minorEastAsia"/>
          <w:color w:val="000000" w:themeColor="text1"/>
          <w:kern w:val="24"/>
          <w:sz w:val="24"/>
          <w:szCs w:val="24"/>
        </w:rPr>
        <w:t xml:space="preserve">, K., &amp; </w:t>
      </w:r>
      <w:r w:rsidRPr="004B75D6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 xml:space="preserve">Bhandari, A.  2023: </w:t>
      </w:r>
      <w:r w:rsidRPr="004B75D6">
        <w:rPr>
          <w:rFonts w:eastAsiaTheme="minorEastAsia"/>
          <w:color w:val="000000" w:themeColor="text1"/>
          <w:kern w:val="24"/>
          <w:sz w:val="24"/>
          <w:szCs w:val="24"/>
        </w:rPr>
        <w:t xml:space="preserve">First Report of Eocene Echinoids from the Sylhet Limestone, </w:t>
      </w:r>
      <w:proofErr w:type="spellStart"/>
      <w:r w:rsidRPr="004B75D6">
        <w:rPr>
          <w:rFonts w:eastAsiaTheme="minorEastAsia"/>
          <w:color w:val="000000" w:themeColor="text1"/>
          <w:kern w:val="24"/>
          <w:sz w:val="24"/>
          <w:szCs w:val="24"/>
        </w:rPr>
        <w:t>Mikir</w:t>
      </w:r>
      <w:proofErr w:type="spellEnd"/>
      <w:r w:rsidRPr="004B75D6">
        <w:rPr>
          <w:rFonts w:eastAsiaTheme="minorEastAsia"/>
          <w:color w:val="000000" w:themeColor="text1"/>
          <w:kern w:val="24"/>
          <w:sz w:val="24"/>
          <w:szCs w:val="24"/>
        </w:rPr>
        <w:t xml:space="preserve"> Hills of Assam, India: Paleontological, Paleogeography and paleoenvironmental significance,</w:t>
      </w:r>
      <w:r w:rsidRPr="004B75D6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 xml:space="preserve"> Journal of Palaeontological Society of India</w:t>
      </w:r>
      <w:r w:rsidRPr="004B75D6"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r w:rsidRPr="004B75D6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(Doi.org/10.1177/</w:t>
      </w:r>
      <w:proofErr w:type="gramStart"/>
      <w:r w:rsidRPr="004B75D6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05529360231205313 ;</w:t>
      </w:r>
      <w:proofErr w:type="gramEnd"/>
      <w:r w:rsidRPr="004B75D6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 xml:space="preserve"> IF -0.68).</w:t>
      </w:r>
    </w:p>
    <w:p w:rsidR="005B0765" w:rsidRPr="005B0765" w:rsidRDefault="00813BAD" w:rsidP="00CD7805">
      <w:pPr>
        <w:pStyle w:val="ListParagraph"/>
        <w:numPr>
          <w:ilvl w:val="0"/>
          <w:numId w:val="3"/>
        </w:numPr>
        <w:spacing w:after="100" w:afterAutospacing="1"/>
        <w:jc w:val="both"/>
        <w:rPr>
          <w:sz w:val="24"/>
          <w:szCs w:val="24"/>
        </w:rPr>
      </w:pPr>
      <w:r w:rsidRPr="004B75D6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Bhandari, A</w:t>
      </w:r>
      <w:r w:rsidR="009E466D" w:rsidRPr="004B75D6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*</w:t>
      </w:r>
      <w:proofErr w:type="gramStart"/>
      <w:r w:rsidRPr="004B75D6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.,</w:t>
      </w:r>
      <w:proofErr w:type="gramEnd"/>
      <w:r w:rsidRPr="004B75D6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4B75D6">
        <w:rPr>
          <w:rFonts w:eastAsiaTheme="minorEastAsia"/>
          <w:color w:val="000000" w:themeColor="text1"/>
          <w:kern w:val="24"/>
          <w:sz w:val="24"/>
          <w:szCs w:val="24"/>
        </w:rPr>
        <w:t>Flynn, L. J., &amp; Lokho, K.</w:t>
      </w:r>
      <w:r w:rsidRPr="004B75D6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 xml:space="preserve"> 2023: </w:t>
      </w:r>
      <w:r w:rsidRPr="004B75D6">
        <w:rPr>
          <w:rFonts w:eastAsiaTheme="minorEastAsia"/>
          <w:color w:val="000000" w:themeColor="text1"/>
          <w:kern w:val="24"/>
          <w:sz w:val="24"/>
          <w:szCs w:val="24"/>
        </w:rPr>
        <w:t xml:space="preserve">Discovery of </w:t>
      </w:r>
      <w:r w:rsidRPr="004B75D6">
        <w:rPr>
          <w:rFonts w:eastAsiaTheme="minorEastAsia"/>
          <w:i/>
          <w:iCs/>
          <w:color w:val="000000" w:themeColor="text1"/>
          <w:kern w:val="24"/>
          <w:sz w:val="24"/>
          <w:szCs w:val="24"/>
        </w:rPr>
        <w:t xml:space="preserve">Parapelomys </w:t>
      </w:r>
      <w:r w:rsidRPr="004B75D6">
        <w:rPr>
          <w:rFonts w:eastAsiaTheme="minorEastAsia"/>
          <w:color w:val="000000" w:themeColor="text1"/>
          <w:kern w:val="24"/>
          <w:sz w:val="24"/>
          <w:szCs w:val="24"/>
        </w:rPr>
        <w:t>(Murinae) from the Siwalik Group of Mohand, NW Himalaya: palaeobiogeography implications</w:t>
      </w:r>
      <w:r w:rsidRPr="004B75D6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, Journal of Palaeontological Society of India</w:t>
      </w:r>
      <w:r w:rsidRPr="004B75D6"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r w:rsidRPr="004B75D6">
        <w:rPr>
          <w:rFonts w:eastAsiaTheme="minorEastAsia"/>
          <w:b/>
          <w:bCs/>
          <w:color w:val="000000" w:themeColor="text1"/>
          <w:kern w:val="24"/>
          <w:sz w:val="24"/>
          <w:szCs w:val="24"/>
        </w:rPr>
        <w:t>(Doi.org//10.1177/05529360231205119; IF- 0.68).</w:t>
      </w:r>
    </w:p>
    <w:p w:rsidR="00813BAD" w:rsidRPr="005B0765" w:rsidRDefault="002435FF" w:rsidP="00CD7805">
      <w:pPr>
        <w:pStyle w:val="ListParagraph"/>
        <w:numPr>
          <w:ilvl w:val="0"/>
          <w:numId w:val="3"/>
        </w:numPr>
        <w:spacing w:after="100" w:afterAutospacing="1"/>
        <w:jc w:val="both"/>
        <w:rPr>
          <w:sz w:val="24"/>
          <w:szCs w:val="24"/>
        </w:rPr>
      </w:pPr>
      <w:hyperlink r:id="rId12" w:history="1">
        <w:r w:rsidR="00813BAD" w:rsidRPr="005B0765">
          <w:rPr>
            <w:sz w:val="24"/>
            <w:szCs w:val="24"/>
            <w:bdr w:val="none" w:sz="0" w:space="0" w:color="auto" w:frame="1"/>
          </w:rPr>
          <w:t>Arya</w:t>
        </w:r>
      </w:hyperlink>
      <w:r w:rsidR="00813BAD" w:rsidRPr="005B0765">
        <w:rPr>
          <w:sz w:val="24"/>
          <w:szCs w:val="24"/>
        </w:rPr>
        <w:t>, R</w:t>
      </w:r>
      <w:r w:rsidR="00813BAD" w:rsidRPr="005B0765">
        <w:rPr>
          <w:sz w:val="24"/>
          <w:szCs w:val="24"/>
          <w:bdr w:val="none" w:sz="0" w:space="0" w:color="auto" w:frame="1"/>
        </w:rPr>
        <w:t xml:space="preserve">., </w:t>
      </w:r>
      <w:hyperlink r:id="rId13" w:history="1">
        <w:r w:rsidR="00813BAD" w:rsidRPr="005B0765">
          <w:rPr>
            <w:b/>
            <w:sz w:val="24"/>
            <w:szCs w:val="24"/>
            <w:bdr w:val="none" w:sz="0" w:space="0" w:color="auto" w:frame="1"/>
          </w:rPr>
          <w:t xml:space="preserve">   Bhandar</w:t>
        </w:r>
        <w:r w:rsidR="00813BAD" w:rsidRPr="005B0765">
          <w:rPr>
            <w:sz w:val="24"/>
            <w:szCs w:val="24"/>
            <w:bdr w:val="none" w:sz="0" w:space="0" w:color="auto" w:frame="1"/>
          </w:rPr>
          <w:t>i</w:t>
        </w:r>
      </w:hyperlink>
      <w:r w:rsidR="00813BAD" w:rsidRPr="005B0765">
        <w:rPr>
          <w:sz w:val="24"/>
          <w:szCs w:val="24"/>
          <w:bdr w:val="none" w:sz="0" w:space="0" w:color="auto" w:frame="1"/>
        </w:rPr>
        <w:t>.</w:t>
      </w:r>
      <w:r w:rsidR="00813BAD" w:rsidRPr="005B0765">
        <w:rPr>
          <w:sz w:val="24"/>
          <w:szCs w:val="24"/>
        </w:rPr>
        <w:t xml:space="preserve"> </w:t>
      </w:r>
      <w:r w:rsidR="00813BAD" w:rsidRPr="005B0765">
        <w:rPr>
          <w:b/>
          <w:sz w:val="24"/>
          <w:szCs w:val="24"/>
          <w:bdr w:val="none" w:sz="0" w:space="0" w:color="auto" w:frame="1"/>
        </w:rPr>
        <w:t>A</w:t>
      </w:r>
      <w:r w:rsidR="00741D2F" w:rsidRPr="005B0765">
        <w:rPr>
          <w:b/>
          <w:sz w:val="24"/>
          <w:szCs w:val="24"/>
          <w:bdr w:val="none" w:sz="0" w:space="0" w:color="auto" w:frame="1"/>
        </w:rPr>
        <w:t>*</w:t>
      </w:r>
      <w:proofErr w:type="gramStart"/>
      <w:r w:rsidR="00813BAD" w:rsidRPr="005B0765">
        <w:rPr>
          <w:b/>
          <w:sz w:val="24"/>
          <w:szCs w:val="24"/>
          <w:bdr w:val="none" w:sz="0" w:space="0" w:color="auto" w:frame="1"/>
        </w:rPr>
        <w:t>.</w:t>
      </w:r>
      <w:r w:rsidR="00813BAD" w:rsidRPr="005B0765">
        <w:rPr>
          <w:sz w:val="24"/>
          <w:szCs w:val="24"/>
          <w:bdr w:val="none" w:sz="0" w:space="0" w:color="auto" w:frame="1"/>
        </w:rPr>
        <w:t>,</w:t>
      </w:r>
      <w:proofErr w:type="gramEnd"/>
      <w:r w:rsidR="00813BAD" w:rsidRPr="005B0765">
        <w:rPr>
          <w:sz w:val="24"/>
          <w:szCs w:val="24"/>
          <w:bdr w:val="none" w:sz="0" w:space="0" w:color="auto" w:frame="1"/>
        </w:rPr>
        <w:t xml:space="preserve"> </w:t>
      </w:r>
      <w:r w:rsidR="00813BAD" w:rsidRPr="005B0765">
        <w:rPr>
          <w:sz w:val="24"/>
          <w:szCs w:val="24"/>
        </w:rPr>
        <w:t xml:space="preserve"> </w:t>
      </w:r>
      <w:hyperlink r:id="rId14" w:history="1">
        <w:r w:rsidR="00813BAD" w:rsidRPr="005B0765">
          <w:rPr>
            <w:sz w:val="24"/>
            <w:szCs w:val="24"/>
            <w:bdr w:val="none" w:sz="0" w:space="0" w:color="auto" w:frame="1"/>
          </w:rPr>
          <w:t xml:space="preserve"> Ilyas,</w:t>
        </w:r>
      </w:hyperlink>
      <w:r w:rsidR="00813BAD" w:rsidRPr="005B0765">
        <w:rPr>
          <w:kern w:val="36"/>
          <w:sz w:val="24"/>
          <w:szCs w:val="24"/>
        </w:rPr>
        <w:t xml:space="preserve"> Mohd., 2024: First Report of Fossil Wood from the Basgo Formation, Ladakh: Paleoclimatic, Taphonomic, and Geoheritage Significance, </w:t>
      </w:r>
      <w:r w:rsidR="00813BAD" w:rsidRPr="005B0765">
        <w:rPr>
          <w:sz w:val="24"/>
          <w:szCs w:val="24"/>
        </w:rPr>
        <w:t xml:space="preserve">Jour. Geol. Soc. India (2025) 101 (4): 565–568. </w:t>
      </w:r>
      <w:hyperlink r:id="rId15" w:history="1">
        <w:r w:rsidR="00813BAD" w:rsidRPr="005B0765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https://doi.org/10.17491/jgsi/2025/174126.</w:t>
        </w:r>
        <w:r w:rsidR="00813BAD" w:rsidRPr="005B0765">
          <w:rPr>
            <w:rStyle w:val="Hyperlink"/>
            <w:rFonts w:eastAsiaTheme="minorEastAsia"/>
            <w:b/>
            <w:bCs/>
            <w:color w:val="auto"/>
            <w:kern w:val="24"/>
            <w:sz w:val="24"/>
            <w:szCs w:val="24"/>
            <w:u w:val="none"/>
          </w:rPr>
          <w:t xml:space="preserve"> IF -1.2</w:t>
        </w:r>
      </w:hyperlink>
      <w:r w:rsidR="00813BAD" w:rsidRPr="005B0765">
        <w:rPr>
          <w:rFonts w:eastAsiaTheme="minorEastAsia"/>
          <w:b/>
          <w:bCs/>
          <w:kern w:val="24"/>
          <w:sz w:val="24"/>
          <w:szCs w:val="24"/>
        </w:rPr>
        <w:t>).</w:t>
      </w:r>
    </w:p>
    <w:p w:rsidR="00E20E96" w:rsidRPr="00C81FD8" w:rsidRDefault="00E20E96" w:rsidP="006D2802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C81FD8">
        <w:rPr>
          <w:b/>
          <w:color w:val="000000" w:themeColor="text1"/>
          <w:sz w:val="24"/>
          <w:szCs w:val="24"/>
        </w:rPr>
        <w:t xml:space="preserve">Reports </w:t>
      </w:r>
    </w:p>
    <w:p w:rsidR="00877679" w:rsidRDefault="00E20E96" w:rsidP="00CD7805">
      <w:pPr>
        <w:numPr>
          <w:ilvl w:val="0"/>
          <w:numId w:val="8"/>
        </w:numPr>
        <w:ind w:left="1066" w:hanging="357"/>
        <w:jc w:val="both"/>
        <w:rPr>
          <w:rFonts w:eastAsia="Times New Roman"/>
          <w:color w:val="000000"/>
          <w:lang w:eastAsia="en-US"/>
        </w:rPr>
      </w:pPr>
      <w:r w:rsidRPr="00E20E96">
        <w:rPr>
          <w:rFonts w:eastAsiaTheme="minorEastAsia"/>
          <w:color w:val="000000" w:themeColor="text1"/>
          <w:kern w:val="24"/>
          <w:lang w:eastAsia="en-US"/>
        </w:rPr>
        <w:t>Tripathi S, Pandey A, Saxena A, Das N,</w:t>
      </w:r>
      <w:r w:rsidRPr="00E20E96">
        <w:rPr>
          <w:rFonts w:eastAsiaTheme="minorEastAsia"/>
          <w:b/>
          <w:bCs/>
          <w:color w:val="000000" w:themeColor="text1"/>
          <w:kern w:val="24"/>
          <w:lang w:eastAsia="en-US"/>
        </w:rPr>
        <w:t xml:space="preserve"> Bhandari</w:t>
      </w:r>
      <w:r w:rsidRPr="00E20E96">
        <w:rPr>
          <w:rFonts w:eastAsiaTheme="minorEastAsia"/>
          <w:color w:val="000000" w:themeColor="text1"/>
          <w:kern w:val="24"/>
          <w:lang w:eastAsia="en-US"/>
        </w:rPr>
        <w:t xml:space="preserve"> </w:t>
      </w:r>
      <w:r w:rsidRPr="00E20E96">
        <w:rPr>
          <w:rFonts w:eastAsiaTheme="minorEastAsia"/>
          <w:b/>
          <w:bCs/>
          <w:color w:val="000000" w:themeColor="text1"/>
          <w:kern w:val="24"/>
          <w:lang w:eastAsia="en-US"/>
        </w:rPr>
        <w:t>A</w:t>
      </w:r>
      <w:r w:rsidRPr="00E20E96">
        <w:rPr>
          <w:rFonts w:eastAsiaTheme="minorEastAsia"/>
          <w:color w:val="000000" w:themeColor="text1"/>
          <w:kern w:val="24"/>
          <w:lang w:eastAsia="en-US"/>
        </w:rPr>
        <w:t xml:space="preserve">, Roy I, Joshi P, Singh S P, Singh G, Tomar N, </w:t>
      </w:r>
      <w:proofErr w:type="spellStart"/>
      <w:r w:rsidRPr="00E20E96">
        <w:rPr>
          <w:rFonts w:eastAsiaTheme="minorEastAsia"/>
          <w:color w:val="000000" w:themeColor="text1"/>
          <w:kern w:val="24"/>
          <w:lang w:eastAsia="en-US"/>
        </w:rPr>
        <w:t>Agnihotri</w:t>
      </w:r>
      <w:proofErr w:type="spellEnd"/>
      <w:r w:rsidRPr="00E20E96">
        <w:rPr>
          <w:rFonts w:eastAsiaTheme="minorEastAsia"/>
          <w:color w:val="000000" w:themeColor="text1"/>
          <w:kern w:val="24"/>
          <w:lang w:eastAsia="en-US"/>
        </w:rPr>
        <w:t xml:space="preserve"> P &amp; Mishra D P 2022:</w:t>
      </w:r>
      <w:r w:rsidRPr="00E20E96">
        <w:rPr>
          <w:rFonts w:eastAsiaTheme="minorEastAsia"/>
          <w:b/>
          <w:bCs/>
          <w:color w:val="000000" w:themeColor="text1"/>
          <w:kern w:val="24"/>
          <w:lang w:eastAsia="en-US"/>
        </w:rPr>
        <w:t xml:space="preserve"> Report on</w:t>
      </w:r>
      <w:r w:rsidRPr="00E20E96">
        <w:rPr>
          <w:rFonts w:eastAsiaTheme="minorEastAsia"/>
          <w:color w:val="000000" w:themeColor="text1"/>
          <w:kern w:val="24"/>
          <w:lang w:eastAsia="en-US"/>
        </w:rPr>
        <w:t xml:space="preserve"> </w:t>
      </w:r>
      <w:r w:rsidRPr="00E20E96">
        <w:rPr>
          <w:rFonts w:eastAsiaTheme="minorEastAsia"/>
          <w:b/>
          <w:bCs/>
          <w:color w:val="000000" w:themeColor="text1"/>
          <w:kern w:val="24"/>
          <w:lang w:eastAsia="en-US"/>
        </w:rPr>
        <w:t>28</w:t>
      </w:r>
      <w:r w:rsidRPr="00E20E96">
        <w:rPr>
          <w:rFonts w:eastAsiaTheme="minorEastAsia"/>
          <w:b/>
          <w:bCs/>
          <w:color w:val="000000" w:themeColor="text1"/>
          <w:kern w:val="24"/>
          <w:position w:val="10"/>
          <w:vertAlign w:val="superscript"/>
          <w:lang w:eastAsia="en-US"/>
        </w:rPr>
        <w:t>th</w:t>
      </w:r>
      <w:r w:rsidRPr="00E20E96">
        <w:rPr>
          <w:rFonts w:eastAsiaTheme="minorEastAsia"/>
          <w:b/>
          <w:bCs/>
          <w:color w:val="000000" w:themeColor="text1"/>
          <w:kern w:val="24"/>
          <w:lang w:eastAsia="en-US"/>
        </w:rPr>
        <w:t xml:space="preserve"> Indian Colloquium on Micropalaeontology and Stratigraphy. Journal of Palaeosciences 71: 117–120.</w:t>
      </w:r>
    </w:p>
    <w:p w:rsidR="005B0765" w:rsidRDefault="00E20E96" w:rsidP="00CD7805">
      <w:pPr>
        <w:numPr>
          <w:ilvl w:val="0"/>
          <w:numId w:val="8"/>
        </w:numPr>
        <w:ind w:left="1066" w:hanging="357"/>
        <w:jc w:val="both"/>
        <w:rPr>
          <w:rFonts w:eastAsia="Times New Roman"/>
          <w:color w:val="000000"/>
          <w:lang w:eastAsia="en-US"/>
        </w:rPr>
      </w:pPr>
      <w:r w:rsidRPr="00E20E96">
        <w:rPr>
          <w:rFonts w:eastAsia="Times New Roman" w:cs="Mangal"/>
          <w:szCs w:val="21"/>
          <w:lang w:val="en-IN" w:eastAsia="en-IN" w:bidi="hi-IN"/>
        </w:rPr>
        <w:t xml:space="preserve">Das, N., Pandey, S., &amp; </w:t>
      </w:r>
      <w:r w:rsidRPr="00E20E96">
        <w:rPr>
          <w:rFonts w:eastAsia="Times New Roman" w:cs="Mangal"/>
          <w:b/>
          <w:bCs/>
          <w:szCs w:val="21"/>
          <w:lang w:val="en-IN" w:eastAsia="en-IN" w:bidi="hi-IN"/>
        </w:rPr>
        <w:t>Bhandari, A. 2023</w:t>
      </w:r>
      <w:r w:rsidRPr="00E20E96">
        <w:rPr>
          <w:rFonts w:eastAsia="Times New Roman" w:cs="Mangal"/>
          <w:szCs w:val="21"/>
          <w:lang w:val="en-IN" w:eastAsia="en-IN" w:bidi="hi-IN"/>
        </w:rPr>
        <w:t xml:space="preserve">: Workshop on Biodiversity Conservation for Women Scientist/ Technologists. </w:t>
      </w:r>
      <w:r w:rsidRPr="00E20E96">
        <w:rPr>
          <w:rFonts w:eastAsia="Times New Roman" w:cs="Mangal"/>
          <w:b/>
          <w:bCs/>
          <w:szCs w:val="21"/>
          <w:lang w:val="en-IN" w:eastAsia="en-IN" w:bidi="hi-IN"/>
        </w:rPr>
        <w:t>Jour. Geol. Soc. India</w:t>
      </w:r>
      <w:r w:rsidRPr="00E20E96">
        <w:rPr>
          <w:rFonts w:eastAsia="Times New Roman" w:cs="Mangal"/>
          <w:szCs w:val="21"/>
          <w:lang w:val="en-IN" w:eastAsia="en-IN" w:bidi="hi-IN"/>
        </w:rPr>
        <w:t xml:space="preserve">, </w:t>
      </w:r>
      <w:r w:rsidRPr="00E20E96">
        <w:rPr>
          <w:rFonts w:eastAsia="Times New Roman" w:cs="Mangal"/>
          <w:b/>
          <w:bCs/>
          <w:szCs w:val="21"/>
          <w:lang w:val="en-IN" w:eastAsia="en-IN" w:bidi="hi-IN"/>
        </w:rPr>
        <w:t>99:293-294.</w:t>
      </w:r>
    </w:p>
    <w:p w:rsidR="005B0765" w:rsidRDefault="00E20E96" w:rsidP="00CD7805">
      <w:pPr>
        <w:numPr>
          <w:ilvl w:val="0"/>
          <w:numId w:val="8"/>
        </w:numPr>
        <w:ind w:left="1066" w:hanging="357"/>
        <w:jc w:val="both"/>
        <w:rPr>
          <w:rFonts w:eastAsia="Times New Roman"/>
          <w:color w:val="000000"/>
          <w:lang w:eastAsia="en-US"/>
        </w:rPr>
      </w:pPr>
      <w:r w:rsidRPr="00E20E96">
        <w:rPr>
          <w:rFonts w:eastAsiaTheme="minorEastAsia"/>
          <w:b/>
          <w:bCs/>
          <w:color w:val="000000" w:themeColor="text1"/>
          <w:kern w:val="24"/>
          <w:lang w:eastAsia="en-IN" w:bidi="hi-IN"/>
        </w:rPr>
        <w:t xml:space="preserve">Bhandari, A.*, </w:t>
      </w:r>
      <w:r w:rsidRPr="00E20E96">
        <w:rPr>
          <w:rFonts w:eastAsiaTheme="minorEastAsia"/>
          <w:color w:val="000000" w:themeColor="text1"/>
          <w:kern w:val="24"/>
          <w:lang w:val="en-IN" w:eastAsia="en-IN" w:bidi="hi-IN"/>
        </w:rPr>
        <w:t>Mohd Hussain, Ashokrao Ingle, P.,</w:t>
      </w:r>
      <w:r w:rsidRPr="00E20E96">
        <w:rPr>
          <w:rFonts w:eastAsiaTheme="minorEastAsia"/>
          <w:color w:val="000000" w:themeColor="text1"/>
          <w:kern w:val="24"/>
          <w:position w:val="10"/>
          <w:vertAlign w:val="superscript"/>
          <w:lang w:val="en-IN" w:eastAsia="en-IN" w:bidi="hi-IN"/>
        </w:rPr>
        <w:t xml:space="preserve"> </w:t>
      </w:r>
      <w:r w:rsidRPr="00E20E96">
        <w:rPr>
          <w:rFonts w:eastAsiaTheme="minorEastAsia"/>
          <w:color w:val="000000" w:themeColor="text1"/>
          <w:kern w:val="24"/>
          <w:lang w:val="en-IN" w:eastAsia="en-IN" w:bidi="hi-IN"/>
        </w:rPr>
        <w:t xml:space="preserve">&amp; Kumar, A. </w:t>
      </w:r>
      <w:r w:rsidRPr="00E20E96">
        <w:rPr>
          <w:rFonts w:eastAsiaTheme="minorEastAsia"/>
          <w:b/>
          <w:bCs/>
          <w:color w:val="000000" w:themeColor="text1"/>
          <w:kern w:val="24"/>
          <w:lang w:val="en-IN" w:eastAsia="en-IN" w:bidi="hi-IN"/>
        </w:rPr>
        <w:t>2023</w:t>
      </w:r>
      <w:r w:rsidRPr="00E20E96">
        <w:rPr>
          <w:rFonts w:eastAsiaTheme="minorEastAsia"/>
          <w:color w:val="000000" w:themeColor="text1"/>
          <w:kern w:val="24"/>
          <w:lang w:val="en-IN" w:eastAsia="en-IN" w:bidi="hi-IN"/>
        </w:rPr>
        <w:t>:</w:t>
      </w:r>
      <w:r w:rsidRPr="00E20E96">
        <w:rPr>
          <w:rFonts w:eastAsiaTheme="minorEastAsia"/>
          <w:b/>
          <w:bCs/>
          <w:color w:val="000000" w:themeColor="text1"/>
          <w:kern w:val="24"/>
          <w:lang w:val="en-IN" w:eastAsia="en-IN" w:bidi="hi-IN"/>
        </w:rPr>
        <w:t xml:space="preserve"> </w:t>
      </w:r>
      <w:r w:rsidRPr="00E20E96">
        <w:rPr>
          <w:rFonts w:eastAsiaTheme="minorEastAsia"/>
          <w:color w:val="000000" w:themeColor="text1"/>
          <w:kern w:val="24"/>
          <w:lang w:val="en-IN" w:eastAsia="en-IN" w:bidi="hi-IN"/>
        </w:rPr>
        <w:t>National Workshop on Biodiversity &amp; Conservation in the Himalayan Region</w:t>
      </w:r>
      <w:r w:rsidRPr="00E20E96">
        <w:rPr>
          <w:rFonts w:eastAsiaTheme="minorEastAsia"/>
          <w:b/>
          <w:bCs/>
          <w:color w:val="000000" w:themeColor="text1"/>
          <w:kern w:val="24"/>
          <w:lang w:val="en-IN" w:eastAsia="en-IN" w:bidi="hi-IN"/>
        </w:rPr>
        <w:t xml:space="preserve">, </w:t>
      </w:r>
      <w:r w:rsidRPr="00E20E96">
        <w:rPr>
          <w:rFonts w:eastAsiaTheme="minorEastAsia"/>
          <w:i/>
          <w:iCs/>
          <w:color w:val="000000" w:themeColor="text1"/>
          <w:kern w:val="24"/>
          <w:lang w:val="en-IN" w:eastAsia="en-IN" w:bidi="hi-IN"/>
        </w:rPr>
        <w:t>Journal of Palaeosciences, 72(2), 179-181: 2023.</w:t>
      </w:r>
      <w:r w:rsidRPr="00E20E96">
        <w:rPr>
          <w:rFonts w:eastAsiaTheme="minorEastAsia"/>
          <w:b/>
          <w:bCs/>
          <w:color w:val="000000" w:themeColor="text1"/>
          <w:kern w:val="24"/>
          <w:lang w:val="en-IN" w:eastAsia="en-IN" w:bidi="hi-IN"/>
        </w:rPr>
        <w:t xml:space="preserve"> (Doi.org/10. 54991/jop.2023.1866).</w:t>
      </w:r>
    </w:p>
    <w:p w:rsidR="00E20E96" w:rsidRPr="00E20E96" w:rsidRDefault="00E20E96" w:rsidP="00CD7805">
      <w:pPr>
        <w:numPr>
          <w:ilvl w:val="0"/>
          <w:numId w:val="8"/>
        </w:numPr>
        <w:ind w:left="1066" w:hanging="357"/>
        <w:jc w:val="both"/>
        <w:rPr>
          <w:rFonts w:eastAsia="Times New Roman"/>
          <w:color w:val="000000"/>
          <w:lang w:eastAsia="en-US"/>
        </w:rPr>
      </w:pPr>
      <w:r w:rsidRPr="00E20E96">
        <w:rPr>
          <w:rFonts w:eastAsiaTheme="minorEastAsia"/>
          <w:b/>
          <w:bCs/>
          <w:color w:val="000000" w:themeColor="text1"/>
          <w:kern w:val="24"/>
          <w:lang w:eastAsia="en-IN" w:bidi="hi-IN"/>
        </w:rPr>
        <w:lastRenderedPageBreak/>
        <w:t xml:space="preserve">Bhandari, A.*, </w:t>
      </w:r>
      <w:r w:rsidRPr="00E20E96">
        <w:rPr>
          <w:rFonts w:eastAsiaTheme="minorEastAsia"/>
          <w:color w:val="000000" w:themeColor="text1"/>
          <w:kern w:val="24"/>
          <w:lang w:eastAsia="en-IN" w:bidi="hi-IN"/>
        </w:rPr>
        <w:t>Das, N., &amp; Pandey, S., 2022: National Training Programme on Biodiversity Conservation for Women Scientists and Technologists</w:t>
      </w:r>
      <w:r w:rsidRPr="00E20E96">
        <w:rPr>
          <w:rFonts w:eastAsiaTheme="minorEastAsia"/>
          <w:b/>
          <w:bCs/>
          <w:color w:val="000000" w:themeColor="text1"/>
          <w:kern w:val="24"/>
          <w:lang w:eastAsia="en-IN" w:bidi="hi-IN"/>
        </w:rPr>
        <w:t>. Indian.</w:t>
      </w:r>
      <w:r w:rsidR="005B0765">
        <w:rPr>
          <w:rFonts w:eastAsia="Times New Roman"/>
          <w:color w:val="000000"/>
          <w:lang w:eastAsia="en-US"/>
        </w:rPr>
        <w:t xml:space="preserve"> </w:t>
      </w:r>
      <w:r w:rsidRPr="00E20E96">
        <w:rPr>
          <w:rFonts w:eastAsiaTheme="minorEastAsia"/>
          <w:b/>
          <w:bCs/>
          <w:color w:val="000000" w:themeColor="text1"/>
          <w:kern w:val="24"/>
          <w:lang w:eastAsia="en-IN" w:bidi="hi-IN"/>
        </w:rPr>
        <w:t>Geological Congress, Vol 14 (1&amp;2), December, pp 85-86.</w:t>
      </w:r>
    </w:p>
    <w:p w:rsidR="004B75D6" w:rsidRDefault="004B75D6" w:rsidP="004B75D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E402A" w:rsidRPr="00C81FD8" w:rsidRDefault="00813BAD" w:rsidP="006D2802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C81FD8">
        <w:rPr>
          <w:b/>
          <w:bCs/>
          <w:color w:val="000000"/>
          <w:sz w:val="24"/>
          <w:szCs w:val="24"/>
        </w:rPr>
        <w:t>Papers presented in Conferences/Symposia</w:t>
      </w:r>
    </w:p>
    <w:p w:rsidR="004B75D6" w:rsidRPr="004B75D6" w:rsidRDefault="004B75D6" w:rsidP="004B75D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B0765" w:rsidRPr="005B0765" w:rsidRDefault="00BE402A" w:rsidP="00CD7805">
      <w:pPr>
        <w:pStyle w:val="ListParagraph"/>
        <w:numPr>
          <w:ilvl w:val="0"/>
          <w:numId w:val="6"/>
        </w:numPr>
        <w:spacing w:after="120"/>
        <w:jc w:val="both"/>
        <w:rPr>
          <w:rFonts w:eastAsia="SimSun"/>
          <w:sz w:val="24"/>
          <w:szCs w:val="24"/>
          <w:lang w:eastAsia="zh-CN"/>
        </w:rPr>
      </w:pPr>
      <w:r w:rsidRPr="004B75D6">
        <w:rPr>
          <w:b/>
          <w:sz w:val="24"/>
          <w:szCs w:val="24"/>
        </w:rPr>
        <w:t>Bhandari A 2024</w:t>
      </w:r>
      <w:r w:rsidRPr="004B75D6">
        <w:rPr>
          <w:sz w:val="24"/>
          <w:szCs w:val="24"/>
        </w:rPr>
        <w:t xml:space="preserve">- </w:t>
      </w:r>
      <w:r w:rsidRPr="004B75D6">
        <w:rPr>
          <w:color w:val="222222"/>
          <w:sz w:val="24"/>
          <w:szCs w:val="24"/>
        </w:rPr>
        <w:t>Palaeontological significance of Miocene fauna from NW Himalaya &amp; Kutch</w:t>
      </w:r>
      <w:r w:rsidRPr="004B75D6">
        <w:rPr>
          <w:sz w:val="24"/>
          <w:szCs w:val="24"/>
        </w:rPr>
        <w:t xml:space="preserve"> in the International Conference on Climate Change and Geoscience at Department of Geology, Banglore during </w:t>
      </w:r>
      <w:r w:rsidRPr="004B75D6">
        <w:rPr>
          <w:sz w:val="24"/>
          <w:szCs w:val="24"/>
          <w:shd w:val="clear" w:color="auto" w:fill="FFFFFF"/>
        </w:rPr>
        <w:t>5</w:t>
      </w:r>
      <w:r w:rsidRPr="004B75D6">
        <w:rPr>
          <w:sz w:val="24"/>
          <w:szCs w:val="24"/>
          <w:shd w:val="clear" w:color="auto" w:fill="FFFFFF"/>
          <w:vertAlign w:val="superscript"/>
        </w:rPr>
        <w:t xml:space="preserve">th </w:t>
      </w:r>
      <w:r w:rsidRPr="004B75D6">
        <w:rPr>
          <w:sz w:val="24"/>
          <w:szCs w:val="24"/>
        </w:rPr>
        <w:t>to 6</w:t>
      </w:r>
      <w:r w:rsidRPr="004B75D6">
        <w:rPr>
          <w:sz w:val="24"/>
          <w:szCs w:val="24"/>
          <w:shd w:val="clear" w:color="auto" w:fill="FFFFFF"/>
          <w:vertAlign w:val="superscript"/>
        </w:rPr>
        <w:t xml:space="preserve">th </w:t>
      </w:r>
      <w:r w:rsidRPr="004B75D6">
        <w:rPr>
          <w:sz w:val="24"/>
          <w:szCs w:val="24"/>
          <w:shd w:val="clear" w:color="auto" w:fill="FFFFFF"/>
        </w:rPr>
        <w:t>February, 2024,</w:t>
      </w:r>
      <w:r w:rsidRPr="004B75D6">
        <w:rPr>
          <w:sz w:val="24"/>
          <w:szCs w:val="24"/>
        </w:rPr>
        <w:t xml:space="preserve"> p.16.</w:t>
      </w:r>
    </w:p>
    <w:p w:rsidR="00BE402A" w:rsidRPr="005B0765" w:rsidRDefault="00BE402A" w:rsidP="00CD7805">
      <w:pPr>
        <w:pStyle w:val="ListParagraph"/>
        <w:numPr>
          <w:ilvl w:val="0"/>
          <w:numId w:val="6"/>
        </w:numPr>
        <w:spacing w:after="120"/>
        <w:jc w:val="both"/>
        <w:rPr>
          <w:rFonts w:eastAsia="SimSun"/>
          <w:sz w:val="24"/>
          <w:szCs w:val="24"/>
          <w:lang w:eastAsia="zh-CN"/>
        </w:rPr>
      </w:pPr>
      <w:r w:rsidRPr="005B0765">
        <w:rPr>
          <w:rFonts w:eastAsia="SimSun"/>
          <w:b/>
          <w:bCs/>
          <w:sz w:val="24"/>
          <w:szCs w:val="24"/>
          <w:lang w:eastAsia="zh-CN"/>
        </w:rPr>
        <w:t xml:space="preserve">Bhandari A. </w:t>
      </w:r>
      <w:r w:rsidRPr="005B0765">
        <w:rPr>
          <w:b/>
          <w:sz w:val="24"/>
          <w:szCs w:val="24"/>
          <w:shd w:val="clear" w:color="auto" w:fill="FFFFFF"/>
        </w:rPr>
        <w:t>2024</w:t>
      </w:r>
      <w:r w:rsidRPr="005B0765">
        <w:rPr>
          <w:rFonts w:eastAsia="SimSun"/>
          <w:b/>
          <w:bCs/>
          <w:sz w:val="24"/>
          <w:szCs w:val="24"/>
          <w:lang w:eastAsia="zh-CN"/>
        </w:rPr>
        <w:t>: A new murid rodent</w:t>
      </w:r>
      <w:r w:rsidRPr="005B0765">
        <w:rPr>
          <w:rFonts w:eastAsia="SimSun"/>
          <w:b/>
          <w:sz w:val="24"/>
          <w:szCs w:val="24"/>
          <w:lang w:eastAsia="zh-CN"/>
        </w:rPr>
        <w:t xml:space="preserve"> from the Siwalik Group of Mohand (NW Himalaya) and Palaeontological implications: </w:t>
      </w:r>
      <w:r w:rsidRPr="005B0765">
        <w:rPr>
          <w:sz w:val="24"/>
          <w:szCs w:val="24"/>
        </w:rPr>
        <w:t>29</w:t>
      </w:r>
      <w:r w:rsidRPr="005B0765">
        <w:rPr>
          <w:sz w:val="24"/>
          <w:szCs w:val="24"/>
          <w:vertAlign w:val="superscript"/>
        </w:rPr>
        <w:t>Th</w:t>
      </w:r>
      <w:r w:rsidRPr="005B0765">
        <w:rPr>
          <w:sz w:val="24"/>
          <w:szCs w:val="24"/>
        </w:rPr>
        <w:t xml:space="preserve"> Indian Colloquium on Micropaleontology and Stratigraphy (ICMS 2024) from 1</w:t>
      </w:r>
      <w:r w:rsidRPr="005B0765">
        <w:rPr>
          <w:sz w:val="24"/>
          <w:szCs w:val="24"/>
          <w:shd w:val="clear" w:color="auto" w:fill="FFFFFF"/>
        </w:rPr>
        <w:t>7-19</w:t>
      </w:r>
      <w:r w:rsidRPr="005B0765">
        <w:rPr>
          <w:sz w:val="24"/>
          <w:szCs w:val="24"/>
          <w:shd w:val="clear" w:color="auto" w:fill="FFFFFF"/>
          <w:vertAlign w:val="superscript"/>
        </w:rPr>
        <w:t xml:space="preserve">th </w:t>
      </w:r>
      <w:r w:rsidRPr="005B0765">
        <w:rPr>
          <w:sz w:val="24"/>
          <w:szCs w:val="24"/>
          <w:shd w:val="clear" w:color="auto" w:fill="FFFFFF"/>
        </w:rPr>
        <w:t>Oct, 2024</w:t>
      </w:r>
      <w:r w:rsidRPr="005B0765">
        <w:rPr>
          <w:sz w:val="24"/>
          <w:szCs w:val="24"/>
        </w:rPr>
        <w:t xml:space="preserve"> at Department of Geology, University of Delhi, Delhi, </w:t>
      </w:r>
      <w:r w:rsidRPr="005B0765">
        <w:rPr>
          <w:bCs/>
          <w:color w:val="222222"/>
          <w:sz w:val="24"/>
          <w:szCs w:val="24"/>
          <w:lang w:eastAsia="en-IN"/>
        </w:rPr>
        <w:t xml:space="preserve"> p.</w:t>
      </w:r>
      <w:r w:rsidRPr="005B0765">
        <w:rPr>
          <w:bCs/>
          <w:sz w:val="24"/>
          <w:szCs w:val="24"/>
          <w:lang w:eastAsia="en-IN"/>
        </w:rPr>
        <w:t>28</w:t>
      </w:r>
      <w:r w:rsidRPr="005B0765">
        <w:rPr>
          <w:sz w:val="24"/>
          <w:szCs w:val="24"/>
        </w:rPr>
        <w:t>.</w:t>
      </w:r>
    </w:p>
    <w:p w:rsidR="00BE402A" w:rsidRPr="004B75D6" w:rsidRDefault="00BE402A" w:rsidP="00CD7805">
      <w:pPr>
        <w:pStyle w:val="ListParagraph"/>
        <w:numPr>
          <w:ilvl w:val="0"/>
          <w:numId w:val="6"/>
        </w:numPr>
        <w:spacing w:after="120"/>
        <w:jc w:val="both"/>
        <w:rPr>
          <w:b/>
          <w:sz w:val="24"/>
          <w:szCs w:val="24"/>
        </w:rPr>
      </w:pPr>
      <w:r w:rsidRPr="004B75D6">
        <w:rPr>
          <w:b/>
          <w:bCs/>
          <w:sz w:val="24"/>
          <w:szCs w:val="24"/>
        </w:rPr>
        <w:t xml:space="preserve">Bhandari A, </w:t>
      </w:r>
      <w:r w:rsidRPr="004B75D6">
        <w:rPr>
          <w:bCs/>
          <w:sz w:val="24"/>
          <w:szCs w:val="24"/>
        </w:rPr>
        <w:t>Bajpai S, and Tiwari B N</w:t>
      </w:r>
      <w:r w:rsidRPr="004B75D6">
        <w:rPr>
          <w:b/>
          <w:bCs/>
          <w:sz w:val="24"/>
          <w:szCs w:val="24"/>
        </w:rPr>
        <w:t xml:space="preserve"> 2024:</w:t>
      </w:r>
      <w:r w:rsidRPr="004B75D6">
        <w:rPr>
          <w:sz w:val="24"/>
          <w:szCs w:val="24"/>
        </w:rPr>
        <w:t xml:space="preserve"> Discovery of Miocene mammals from Kutch, western India Abstract No: IAS2024/BSIP/071. 40th IAS convention and conference of Sedimentology from 11th – 13th December, 2024 at BSIP, Lucknow, p 65.</w:t>
      </w:r>
    </w:p>
    <w:p w:rsidR="00BE402A" w:rsidRPr="004B75D6" w:rsidRDefault="00BE402A" w:rsidP="00CD7805">
      <w:pPr>
        <w:pStyle w:val="ListParagraph"/>
        <w:numPr>
          <w:ilvl w:val="0"/>
          <w:numId w:val="6"/>
        </w:numPr>
        <w:spacing w:after="120"/>
        <w:jc w:val="both"/>
        <w:rPr>
          <w:rFonts w:eastAsia="SimSun"/>
          <w:sz w:val="24"/>
          <w:szCs w:val="24"/>
          <w:lang w:eastAsia="zh-CN"/>
        </w:rPr>
      </w:pPr>
      <w:r w:rsidRPr="004B75D6">
        <w:rPr>
          <w:sz w:val="24"/>
          <w:szCs w:val="24"/>
        </w:rPr>
        <w:t xml:space="preserve">Lokho K, Carrasco J. F, </w:t>
      </w:r>
      <w:proofErr w:type="spellStart"/>
      <w:r w:rsidRPr="004B75D6">
        <w:rPr>
          <w:sz w:val="24"/>
          <w:szCs w:val="24"/>
        </w:rPr>
        <w:t>Biswal</w:t>
      </w:r>
      <w:proofErr w:type="spellEnd"/>
      <w:r w:rsidRPr="004B75D6">
        <w:rPr>
          <w:sz w:val="24"/>
          <w:szCs w:val="24"/>
        </w:rPr>
        <w:t xml:space="preserve"> S, </w:t>
      </w:r>
      <w:proofErr w:type="spellStart"/>
      <w:r w:rsidRPr="004B75D6">
        <w:rPr>
          <w:sz w:val="24"/>
          <w:szCs w:val="24"/>
          <w:shd w:val="clear" w:color="auto" w:fill="FFFFFF"/>
        </w:rPr>
        <w:t>Whiso</w:t>
      </w:r>
      <w:proofErr w:type="spellEnd"/>
      <w:r w:rsidRPr="004B75D6">
        <w:rPr>
          <w:sz w:val="24"/>
          <w:szCs w:val="24"/>
          <w:shd w:val="clear" w:color="auto" w:fill="FFFFFF"/>
        </w:rPr>
        <w:t xml:space="preserve"> K &amp; </w:t>
      </w:r>
      <w:r w:rsidRPr="004B75D6">
        <w:rPr>
          <w:b/>
          <w:bCs/>
          <w:sz w:val="24"/>
          <w:szCs w:val="24"/>
          <w:shd w:val="clear" w:color="auto" w:fill="FFFFFF"/>
        </w:rPr>
        <w:t xml:space="preserve">Bhandari, A </w:t>
      </w:r>
      <w:r w:rsidRPr="004B75D6">
        <w:rPr>
          <w:sz w:val="24"/>
          <w:szCs w:val="24"/>
        </w:rPr>
        <w:t>2023</w:t>
      </w:r>
      <w:r w:rsidRPr="004B75D6">
        <w:rPr>
          <w:b/>
          <w:bCs/>
          <w:sz w:val="24"/>
          <w:szCs w:val="24"/>
          <w:shd w:val="clear" w:color="auto" w:fill="FFFFFF"/>
        </w:rPr>
        <w:t>-</w:t>
      </w:r>
      <w:r w:rsidRPr="004B75D6">
        <w:rPr>
          <w:sz w:val="24"/>
          <w:szCs w:val="24"/>
        </w:rPr>
        <w:t xml:space="preserve"> First Report of Eocene Echinoids from the Sylhet Limestone, </w:t>
      </w:r>
      <w:proofErr w:type="spellStart"/>
      <w:r w:rsidRPr="004B75D6">
        <w:rPr>
          <w:sz w:val="24"/>
          <w:szCs w:val="24"/>
        </w:rPr>
        <w:t>Mikir</w:t>
      </w:r>
      <w:proofErr w:type="spellEnd"/>
      <w:r w:rsidRPr="004B75D6">
        <w:rPr>
          <w:sz w:val="24"/>
          <w:szCs w:val="24"/>
        </w:rPr>
        <w:t xml:space="preserve"> Hills of Assam, India </w:t>
      </w:r>
      <w:r w:rsidRPr="004B75D6">
        <w:rPr>
          <w:b/>
          <w:bCs/>
          <w:sz w:val="24"/>
          <w:szCs w:val="24"/>
        </w:rPr>
        <w:t>in National workshop on Geodynamics in Himalaya &amp; Disaster Management</w:t>
      </w:r>
      <w:r w:rsidRPr="004B75D6">
        <w:rPr>
          <w:sz w:val="24"/>
          <w:szCs w:val="24"/>
        </w:rPr>
        <w:t xml:space="preserve"> at Central University of Himachal Pradesh (CUHP), Dharamshala Campus during 06th- 08</w:t>
      </w:r>
      <w:r w:rsidRPr="004B75D6">
        <w:rPr>
          <w:sz w:val="24"/>
          <w:szCs w:val="24"/>
          <w:vertAlign w:val="superscript"/>
        </w:rPr>
        <w:t>th</w:t>
      </w:r>
      <w:r w:rsidRPr="004B75D6">
        <w:rPr>
          <w:sz w:val="24"/>
          <w:szCs w:val="24"/>
        </w:rPr>
        <w:t xml:space="preserve"> October, 2023, p. 40.</w:t>
      </w:r>
    </w:p>
    <w:p w:rsidR="00BE402A" w:rsidRPr="004B75D6" w:rsidRDefault="00BE402A" w:rsidP="00CD7805">
      <w:pPr>
        <w:pStyle w:val="ListParagraph"/>
        <w:numPr>
          <w:ilvl w:val="0"/>
          <w:numId w:val="6"/>
        </w:numPr>
        <w:spacing w:after="120"/>
        <w:jc w:val="both"/>
        <w:rPr>
          <w:rFonts w:eastAsia="SimSun"/>
          <w:sz w:val="24"/>
          <w:szCs w:val="24"/>
          <w:lang w:eastAsia="zh-CN"/>
        </w:rPr>
      </w:pPr>
      <w:r w:rsidRPr="004B75D6">
        <w:rPr>
          <w:b/>
          <w:sz w:val="24"/>
          <w:szCs w:val="24"/>
        </w:rPr>
        <w:t>Bhandari, A. 2023:</w:t>
      </w:r>
      <w:r w:rsidRPr="004B75D6">
        <w:rPr>
          <w:rFonts w:eastAsiaTheme="minorHAnsi"/>
          <w:b/>
          <w:bCs/>
          <w:sz w:val="24"/>
          <w:szCs w:val="24"/>
        </w:rPr>
        <w:t xml:space="preserve"> </w:t>
      </w:r>
      <w:r w:rsidRPr="004B75D6">
        <w:rPr>
          <w:rFonts w:eastAsiaTheme="minorHAnsi"/>
          <w:sz w:val="24"/>
          <w:szCs w:val="24"/>
        </w:rPr>
        <w:t>Miocene terrestrial biota from Dharmsala and Siwalik Group, NW Himalaya: Biostratigraphy &amp; Palaeobiogeography implications”</w:t>
      </w:r>
      <w:r w:rsidRPr="004B75D6">
        <w:rPr>
          <w:rFonts w:eastAsiaTheme="minorHAnsi"/>
          <w:b/>
          <w:bCs/>
          <w:sz w:val="24"/>
          <w:szCs w:val="24"/>
        </w:rPr>
        <w:t xml:space="preserve"> in National workshop on “Geodynamics in Himalaya &amp; Disaster Management” </w:t>
      </w:r>
      <w:r w:rsidRPr="004B75D6">
        <w:rPr>
          <w:sz w:val="24"/>
          <w:szCs w:val="24"/>
        </w:rPr>
        <w:t>scheduled from Sep 06- 08, 2023 at Central University of Himachal Pradesh (CUHP), Dharamshala Campus. p 119.</w:t>
      </w:r>
    </w:p>
    <w:p w:rsidR="00BE402A" w:rsidRPr="004B75D6" w:rsidRDefault="00BE402A" w:rsidP="00CD7805">
      <w:pPr>
        <w:pStyle w:val="ListParagraph"/>
        <w:numPr>
          <w:ilvl w:val="0"/>
          <w:numId w:val="6"/>
        </w:numPr>
        <w:spacing w:after="120"/>
        <w:jc w:val="both"/>
        <w:rPr>
          <w:rFonts w:eastAsia="SimSun"/>
          <w:sz w:val="24"/>
          <w:szCs w:val="24"/>
          <w:lang w:eastAsia="zh-CN"/>
        </w:rPr>
      </w:pPr>
      <w:r w:rsidRPr="004B75D6">
        <w:rPr>
          <w:b/>
          <w:sz w:val="24"/>
          <w:szCs w:val="24"/>
        </w:rPr>
        <w:t xml:space="preserve">Bhandari, A </w:t>
      </w:r>
      <w:r w:rsidRPr="004B75D6">
        <w:rPr>
          <w:sz w:val="24"/>
          <w:szCs w:val="24"/>
        </w:rPr>
        <w:t xml:space="preserve">2023: </w:t>
      </w:r>
      <w:r w:rsidRPr="004B75D6">
        <w:rPr>
          <w:color w:val="202122"/>
          <w:sz w:val="24"/>
          <w:szCs w:val="24"/>
          <w:shd w:val="clear" w:color="auto" w:fill="FFFFFF"/>
        </w:rPr>
        <w:t>Palaeontological records of fauna from NW Himalaya, India: Palaeobiodiversity &amp; Biodiversity implications</w:t>
      </w:r>
      <w:r w:rsidRPr="004B75D6">
        <w:rPr>
          <w:sz w:val="24"/>
          <w:szCs w:val="24"/>
        </w:rPr>
        <w:t xml:space="preserve"> in National workshop on </w:t>
      </w:r>
      <w:r w:rsidRPr="004B75D6">
        <w:rPr>
          <w:b/>
          <w:bCs/>
          <w:sz w:val="24"/>
          <w:szCs w:val="24"/>
        </w:rPr>
        <w:t>Biodiversity &amp; Conservation in the Himalayan Region</w:t>
      </w:r>
      <w:r w:rsidRPr="004B75D6">
        <w:rPr>
          <w:sz w:val="24"/>
          <w:szCs w:val="24"/>
        </w:rPr>
        <w:t xml:space="preserve"> at University of Ladakh, Leh Campus during 25th- 27 th September, 2023, p 25.</w:t>
      </w:r>
    </w:p>
    <w:p w:rsidR="00BE402A" w:rsidRPr="004B75D6" w:rsidRDefault="00BE402A" w:rsidP="00CD7805">
      <w:pPr>
        <w:pStyle w:val="ListParagraph"/>
        <w:numPr>
          <w:ilvl w:val="0"/>
          <w:numId w:val="6"/>
        </w:numPr>
        <w:spacing w:after="120"/>
        <w:jc w:val="both"/>
        <w:rPr>
          <w:rFonts w:eastAsia="SimSun"/>
          <w:sz w:val="24"/>
          <w:szCs w:val="24"/>
          <w:lang w:eastAsia="zh-CN"/>
        </w:rPr>
      </w:pPr>
      <w:r w:rsidRPr="004B75D6">
        <w:rPr>
          <w:b/>
          <w:bCs/>
          <w:sz w:val="24"/>
          <w:szCs w:val="24"/>
        </w:rPr>
        <w:t>Ansuya Bhandari 2022:</w:t>
      </w:r>
      <w:r w:rsidRPr="004B75D6">
        <w:rPr>
          <w:sz w:val="24"/>
          <w:szCs w:val="24"/>
        </w:rPr>
        <w:t xml:space="preserve"> Miocene Rodents from Kutch, western India in XXVII Indian Colloquium on Micropaleontology and Stratigraphy (ICMS-2022) scheduled from May 4-6, 2022 in Pune University, Pune, 145.</w:t>
      </w:r>
      <w:r w:rsidRPr="004B75D6">
        <w:rPr>
          <w:rFonts w:eastAsia="SimSun"/>
          <w:b/>
          <w:bCs/>
          <w:sz w:val="24"/>
          <w:szCs w:val="24"/>
          <w:lang w:eastAsia="zh-CN"/>
        </w:rPr>
        <w:t xml:space="preserve"> </w:t>
      </w:r>
    </w:p>
    <w:p w:rsidR="00BE402A" w:rsidRPr="004B75D6" w:rsidRDefault="00BE402A" w:rsidP="00CD7805">
      <w:pPr>
        <w:pStyle w:val="ListParagraph"/>
        <w:numPr>
          <w:ilvl w:val="0"/>
          <w:numId w:val="6"/>
        </w:numPr>
        <w:spacing w:after="120"/>
        <w:jc w:val="both"/>
        <w:rPr>
          <w:rFonts w:eastAsia="SimSun"/>
          <w:sz w:val="24"/>
          <w:szCs w:val="24"/>
          <w:lang w:eastAsia="zh-CN"/>
        </w:rPr>
      </w:pPr>
      <w:r w:rsidRPr="004B75D6">
        <w:rPr>
          <w:rFonts w:eastAsia="SimSun"/>
          <w:b/>
          <w:bCs/>
          <w:sz w:val="24"/>
          <w:szCs w:val="24"/>
          <w:lang w:eastAsia="zh-CN"/>
        </w:rPr>
        <w:t>Ansuya Bhandari 2021:</w:t>
      </w:r>
      <w:r w:rsidRPr="004B75D6">
        <w:rPr>
          <w:rFonts w:eastAsia="SimSun"/>
          <w:sz w:val="24"/>
          <w:szCs w:val="24"/>
          <w:lang w:eastAsia="zh-CN"/>
        </w:rPr>
        <w:t xml:space="preserve"> Remarkable: Miocene vertebrate fossils from Kutch, western India on Neogene climate evolution and biotic responses in South Asia from 7-9 Sep, 2021 at BSIP, Lucknow (International conference).</w:t>
      </w:r>
    </w:p>
    <w:p w:rsidR="00813BAD" w:rsidRPr="004B75D6" w:rsidRDefault="00813BAD" w:rsidP="00CD7805">
      <w:pPr>
        <w:pStyle w:val="ListParagraph"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4B75D6">
        <w:rPr>
          <w:b/>
          <w:sz w:val="24"/>
          <w:szCs w:val="24"/>
        </w:rPr>
        <w:t>Ansuya Bhandari and B N Tiwari 2019</w:t>
      </w:r>
      <w:r w:rsidRPr="004B75D6">
        <w:rPr>
          <w:sz w:val="24"/>
          <w:szCs w:val="24"/>
        </w:rPr>
        <w:t xml:space="preserve">: </w:t>
      </w:r>
      <w:r w:rsidRPr="004B75D6">
        <w:rPr>
          <w:b/>
          <w:color w:val="000000"/>
          <w:sz w:val="24"/>
          <w:szCs w:val="24"/>
        </w:rPr>
        <w:t>Pre-Siwalik Miocene fossils from NW Himalaya and</w:t>
      </w:r>
      <w:r w:rsidRPr="004B75D6">
        <w:rPr>
          <w:b/>
          <w:bCs/>
          <w:sz w:val="24"/>
          <w:szCs w:val="24"/>
        </w:rPr>
        <w:t xml:space="preserve"> paleoenvironmental </w:t>
      </w:r>
      <w:r w:rsidRPr="004B75D6">
        <w:rPr>
          <w:b/>
          <w:color w:val="000000"/>
          <w:sz w:val="24"/>
          <w:szCs w:val="24"/>
        </w:rPr>
        <w:t xml:space="preserve">implications </w:t>
      </w:r>
      <w:r w:rsidRPr="004B75D6">
        <w:rPr>
          <w:sz w:val="24"/>
          <w:szCs w:val="24"/>
        </w:rPr>
        <w:t xml:space="preserve">on </w:t>
      </w:r>
      <w:r w:rsidRPr="004B75D6">
        <w:rPr>
          <w:bCs/>
          <w:sz w:val="24"/>
          <w:szCs w:val="24"/>
          <w:shd w:val="clear" w:color="auto" w:fill="FFFFFF"/>
        </w:rPr>
        <w:t>Climate</w:t>
      </w:r>
      <w:r w:rsidRPr="004B75D6">
        <w:rPr>
          <w:b/>
          <w:bCs/>
          <w:sz w:val="24"/>
          <w:szCs w:val="24"/>
          <w:shd w:val="clear" w:color="auto" w:fill="FFFFFF"/>
        </w:rPr>
        <w:t>, Water and Environment</w:t>
      </w:r>
      <w:r w:rsidRPr="004B75D6">
        <w:rPr>
          <w:bCs/>
          <w:sz w:val="24"/>
          <w:szCs w:val="24"/>
          <w:shd w:val="clear" w:color="auto" w:fill="FFFFFF"/>
        </w:rPr>
        <w:t xml:space="preserve"> (LIMIT,</w:t>
      </w:r>
      <w:r w:rsidR="00BE402A" w:rsidRPr="004B75D6">
        <w:rPr>
          <w:bCs/>
          <w:sz w:val="24"/>
          <w:szCs w:val="24"/>
          <w:shd w:val="clear" w:color="auto" w:fill="FFFFFF"/>
        </w:rPr>
        <w:t xml:space="preserve"> </w:t>
      </w:r>
      <w:r w:rsidRPr="004B75D6">
        <w:rPr>
          <w:bCs/>
          <w:sz w:val="24"/>
          <w:szCs w:val="24"/>
          <w:shd w:val="clear" w:color="auto" w:fill="FFFFFF"/>
        </w:rPr>
        <w:t xml:space="preserve">2019) </w:t>
      </w:r>
      <w:r w:rsidRPr="004B75D6">
        <w:rPr>
          <w:sz w:val="24"/>
          <w:szCs w:val="24"/>
        </w:rPr>
        <w:t xml:space="preserve">scheduled from Sep 25- 27, 2019 at ATI, </w:t>
      </w:r>
      <w:proofErr w:type="spellStart"/>
      <w:proofErr w:type="gramStart"/>
      <w:r w:rsidRPr="004B75D6">
        <w:rPr>
          <w:sz w:val="24"/>
          <w:szCs w:val="24"/>
        </w:rPr>
        <w:t>Nainital</w:t>
      </w:r>
      <w:proofErr w:type="spellEnd"/>
      <w:r w:rsidRPr="004B75D6">
        <w:rPr>
          <w:sz w:val="24"/>
          <w:szCs w:val="24"/>
        </w:rPr>
        <w:t xml:space="preserve"> .</w:t>
      </w:r>
      <w:proofErr w:type="gramEnd"/>
    </w:p>
    <w:p w:rsidR="00813BAD" w:rsidRPr="004B75D6" w:rsidRDefault="00813BAD" w:rsidP="00CD7805">
      <w:pPr>
        <w:pStyle w:val="ListParagraph"/>
        <w:numPr>
          <w:ilvl w:val="0"/>
          <w:numId w:val="6"/>
        </w:numPr>
        <w:contextualSpacing/>
        <w:jc w:val="both"/>
        <w:rPr>
          <w:rFonts w:eastAsia="SimSun"/>
          <w:sz w:val="24"/>
          <w:szCs w:val="24"/>
          <w:lang w:eastAsia="zh-CN"/>
        </w:rPr>
      </w:pPr>
      <w:r w:rsidRPr="004B75D6">
        <w:rPr>
          <w:b/>
          <w:sz w:val="24"/>
          <w:szCs w:val="24"/>
        </w:rPr>
        <w:t>Ansuya Bhandari 2019:</w:t>
      </w:r>
      <w:r w:rsidRPr="004B75D6">
        <w:rPr>
          <w:sz w:val="24"/>
          <w:szCs w:val="24"/>
        </w:rPr>
        <w:t xml:space="preserve"> </w:t>
      </w:r>
      <w:r w:rsidRPr="004B75D6">
        <w:rPr>
          <w:b/>
          <w:sz w:val="24"/>
          <w:szCs w:val="24"/>
        </w:rPr>
        <w:t>Neogene fossils from Siwalik Group of Mohand, Saharanpur and Geological implications</w:t>
      </w:r>
      <w:r w:rsidRPr="004B75D6">
        <w:rPr>
          <w:bCs/>
          <w:sz w:val="24"/>
          <w:szCs w:val="24"/>
          <w:shd w:val="clear" w:color="auto" w:fill="FFFFFF"/>
        </w:rPr>
        <w:t xml:space="preserve"> in XXVII Indian Colloquium on Micropaleontology and Stratigraphy (ICMS-2019) and Special Session on Recent Advances In Indian ocean Cenozoic </w:t>
      </w:r>
      <w:proofErr w:type="spellStart"/>
      <w:r w:rsidRPr="004B75D6">
        <w:rPr>
          <w:bCs/>
          <w:sz w:val="24"/>
          <w:szCs w:val="24"/>
          <w:shd w:val="clear" w:color="auto" w:fill="FFFFFF"/>
        </w:rPr>
        <w:t>Palaeoceanography</w:t>
      </w:r>
      <w:proofErr w:type="spellEnd"/>
      <w:r w:rsidRPr="004B75D6">
        <w:rPr>
          <w:bCs/>
          <w:sz w:val="24"/>
          <w:szCs w:val="24"/>
          <w:shd w:val="clear" w:color="auto" w:fill="FFFFFF"/>
        </w:rPr>
        <w:t xml:space="preserve"> and Paleoclimate </w:t>
      </w:r>
      <w:r w:rsidRPr="004B75D6">
        <w:rPr>
          <w:sz w:val="24"/>
          <w:szCs w:val="24"/>
        </w:rPr>
        <w:t>scheduled from Nov 4- 6, 2019 in BHU, Varanasi: 76.</w:t>
      </w:r>
    </w:p>
    <w:p w:rsidR="00813BAD" w:rsidRPr="004B75D6" w:rsidRDefault="00813BAD" w:rsidP="00CD7805">
      <w:pPr>
        <w:pStyle w:val="ListParagraph"/>
        <w:numPr>
          <w:ilvl w:val="0"/>
          <w:numId w:val="6"/>
        </w:numPr>
        <w:spacing w:after="200"/>
        <w:contextualSpacing/>
        <w:jc w:val="both"/>
        <w:rPr>
          <w:rFonts w:eastAsia="SimSun"/>
          <w:sz w:val="24"/>
          <w:szCs w:val="24"/>
          <w:lang w:eastAsia="zh-CN"/>
        </w:rPr>
      </w:pPr>
      <w:r w:rsidRPr="004B75D6">
        <w:rPr>
          <w:b/>
          <w:sz w:val="24"/>
          <w:szCs w:val="24"/>
        </w:rPr>
        <w:t>Ansuya Bhandari and B N Tiwari</w:t>
      </w:r>
      <w:r w:rsidRPr="004B75D6">
        <w:rPr>
          <w:rFonts w:eastAsia="Calibri"/>
          <w:b/>
          <w:sz w:val="24"/>
          <w:szCs w:val="24"/>
          <w:lang w:bidi="hi-IN"/>
        </w:rPr>
        <w:t xml:space="preserve">  2018: </w:t>
      </w:r>
      <w:r w:rsidRPr="004B75D6">
        <w:rPr>
          <w:b/>
          <w:sz w:val="24"/>
          <w:szCs w:val="24"/>
        </w:rPr>
        <w:t xml:space="preserve">Significant pre-Siwalik Miocene fauna from NW Himalaya, India on </w:t>
      </w:r>
      <w:r w:rsidRPr="004B75D6">
        <w:rPr>
          <w:bCs/>
          <w:color w:val="000000" w:themeColor="text1"/>
          <w:sz w:val="24"/>
          <w:szCs w:val="24"/>
          <w:lang w:val="en-IN" w:eastAsia="en-IN"/>
        </w:rPr>
        <w:t xml:space="preserve">National Conference on Earth System Science with special reference to Himalaya: Advancement and challenges </w:t>
      </w:r>
      <w:r w:rsidRPr="004B75D6">
        <w:rPr>
          <w:b/>
          <w:sz w:val="24"/>
          <w:szCs w:val="24"/>
        </w:rPr>
        <w:t xml:space="preserve"> </w:t>
      </w:r>
      <w:r w:rsidRPr="004B75D6">
        <w:rPr>
          <w:rFonts w:eastAsia="+mn-ea"/>
          <w:b/>
          <w:bCs/>
          <w:color w:val="000000"/>
          <w:kern w:val="24"/>
          <w:sz w:val="24"/>
          <w:szCs w:val="24"/>
        </w:rPr>
        <w:t xml:space="preserve">at </w:t>
      </w:r>
      <w:r w:rsidRPr="004B75D6">
        <w:rPr>
          <w:rFonts w:eastAsia="Calibri"/>
          <w:b/>
          <w:bCs/>
          <w:color w:val="000000"/>
          <w:kern w:val="24"/>
          <w:sz w:val="24"/>
          <w:szCs w:val="24"/>
        </w:rPr>
        <w:t xml:space="preserve"> Wadia Institute of Himalayan Geology,</w:t>
      </w:r>
      <w:r w:rsidRPr="004B75D6">
        <w:rPr>
          <w:rFonts w:eastAsia="+mn-ea"/>
          <w:b/>
          <w:bCs/>
          <w:color w:val="000000"/>
          <w:kern w:val="24"/>
          <w:sz w:val="24"/>
          <w:szCs w:val="24"/>
        </w:rPr>
        <w:t xml:space="preserve"> Dehradun</w:t>
      </w:r>
      <w:r w:rsidRPr="004B75D6">
        <w:rPr>
          <w:bCs/>
          <w:color w:val="000000" w:themeColor="text1"/>
          <w:sz w:val="24"/>
          <w:szCs w:val="24"/>
          <w:lang w:val="en-IN" w:eastAsia="en-IN"/>
        </w:rPr>
        <w:t xml:space="preserve"> May 16-18,2018</w:t>
      </w:r>
    </w:p>
    <w:p w:rsidR="00813BAD" w:rsidRPr="004B75D6" w:rsidRDefault="00813BAD" w:rsidP="00CD7805">
      <w:pPr>
        <w:pStyle w:val="ListParagraph"/>
        <w:numPr>
          <w:ilvl w:val="0"/>
          <w:numId w:val="6"/>
        </w:numPr>
        <w:spacing w:after="200"/>
        <w:contextualSpacing/>
        <w:jc w:val="both"/>
        <w:rPr>
          <w:rFonts w:eastAsia="SimSun"/>
          <w:sz w:val="24"/>
          <w:szCs w:val="24"/>
          <w:lang w:eastAsia="zh-CN"/>
        </w:rPr>
      </w:pPr>
      <w:r w:rsidRPr="004B75D6">
        <w:rPr>
          <w:b/>
          <w:sz w:val="24"/>
          <w:szCs w:val="24"/>
        </w:rPr>
        <w:t>Ansuya Bhandari and B N Tiwari</w:t>
      </w:r>
      <w:r w:rsidRPr="004B75D6">
        <w:rPr>
          <w:rFonts w:eastAsia="Calibri"/>
          <w:b/>
          <w:sz w:val="24"/>
          <w:szCs w:val="24"/>
          <w:lang w:bidi="hi-IN"/>
        </w:rPr>
        <w:t xml:space="preserve"> 2017: </w:t>
      </w:r>
      <w:r w:rsidRPr="004B75D6">
        <w:rPr>
          <w:rFonts w:eastAsia="Calibri"/>
          <w:sz w:val="24"/>
          <w:szCs w:val="24"/>
          <w:lang w:bidi="hi-IN"/>
        </w:rPr>
        <w:t xml:space="preserve">Significance of Neogene freshwater gastropods from the </w:t>
      </w:r>
      <w:r w:rsidRPr="004B75D6">
        <w:rPr>
          <w:bCs/>
          <w:sz w:val="24"/>
          <w:szCs w:val="24"/>
        </w:rPr>
        <w:t>Pre-Siwalik Dharmsala Group of Himachal Pradesh,</w:t>
      </w:r>
      <w:r w:rsidRPr="004B75D6">
        <w:rPr>
          <w:rFonts w:eastAsia="Calibri"/>
          <w:sz w:val="24"/>
          <w:szCs w:val="24"/>
          <w:lang w:bidi="hi-IN"/>
        </w:rPr>
        <w:t xml:space="preserve">(Kangra Valley) and Siwalik Group in Uttarakhand; </w:t>
      </w:r>
      <w:r w:rsidRPr="004B75D6">
        <w:rPr>
          <w:rFonts w:eastAsia="+mn-ea"/>
          <w:b/>
          <w:bCs/>
          <w:kern w:val="24"/>
          <w:sz w:val="24"/>
          <w:szCs w:val="24"/>
        </w:rPr>
        <w:t>National Workshop on Indian Siwalik :</w:t>
      </w:r>
      <w:r w:rsidRPr="004B75D6">
        <w:rPr>
          <w:rFonts w:eastAsia="+mn-ea"/>
          <w:bCs/>
          <w:kern w:val="24"/>
          <w:sz w:val="24"/>
          <w:szCs w:val="24"/>
        </w:rPr>
        <w:t xml:space="preserve"> </w:t>
      </w:r>
      <w:r w:rsidRPr="004B75D6">
        <w:rPr>
          <w:rFonts w:eastAsia="+mn-ea"/>
          <w:b/>
          <w:bCs/>
          <w:kern w:val="24"/>
          <w:sz w:val="24"/>
          <w:szCs w:val="24"/>
        </w:rPr>
        <w:t>Recent Advances and Future Research, June 21&amp; 22, 2017</w:t>
      </w:r>
      <w:r w:rsidRPr="004B75D6">
        <w:rPr>
          <w:rFonts w:eastAsia="+mj-ea"/>
          <w:b/>
          <w:bCs/>
          <w:color w:val="000000"/>
          <w:kern w:val="24"/>
          <w:sz w:val="24"/>
          <w:szCs w:val="24"/>
        </w:rPr>
        <w:t>.</w:t>
      </w:r>
    </w:p>
    <w:p w:rsidR="005B0765" w:rsidRPr="005B0765" w:rsidRDefault="00813BAD" w:rsidP="00CD7805">
      <w:pPr>
        <w:pStyle w:val="ListParagraph"/>
        <w:numPr>
          <w:ilvl w:val="0"/>
          <w:numId w:val="6"/>
        </w:numPr>
        <w:spacing w:after="200"/>
        <w:contextualSpacing/>
        <w:jc w:val="both"/>
        <w:rPr>
          <w:rFonts w:eastAsia="SimSun"/>
          <w:sz w:val="24"/>
          <w:szCs w:val="24"/>
          <w:lang w:eastAsia="zh-CN"/>
        </w:rPr>
      </w:pPr>
      <w:r w:rsidRPr="004B75D6">
        <w:rPr>
          <w:b/>
          <w:sz w:val="24"/>
          <w:szCs w:val="24"/>
        </w:rPr>
        <w:lastRenderedPageBreak/>
        <w:t>Ansuya Bhandari and B N Tiwari</w:t>
      </w:r>
      <w:r w:rsidRPr="004B75D6">
        <w:rPr>
          <w:rFonts w:eastAsia="Calibri"/>
          <w:b/>
          <w:sz w:val="24"/>
          <w:szCs w:val="24"/>
          <w:lang w:bidi="hi-IN"/>
        </w:rPr>
        <w:t xml:space="preserve"> 2017</w:t>
      </w:r>
      <w:r w:rsidRPr="004B75D6">
        <w:rPr>
          <w:rFonts w:eastAsia="Calibri"/>
          <w:sz w:val="24"/>
          <w:szCs w:val="24"/>
          <w:lang w:bidi="hi-IN"/>
        </w:rPr>
        <w:t xml:space="preserve">: </w:t>
      </w:r>
      <w:r w:rsidRPr="004B75D6">
        <w:rPr>
          <w:rFonts w:eastAsia="+mj-ea"/>
          <w:bCs/>
          <w:color w:val="000000"/>
          <w:kern w:val="24"/>
          <w:sz w:val="24"/>
          <w:szCs w:val="24"/>
        </w:rPr>
        <w:t>Geological significance of Neogene freshwater gastropods from the Pre-Siwalik Dharmsala Group of Himachal Pradesh, (Kangra Valley) and Siwalik Group in Uttarakhand</w:t>
      </w:r>
      <w:r w:rsidRPr="004B75D6">
        <w:rPr>
          <w:rFonts w:eastAsia="+mj-ea"/>
          <w:b/>
          <w:bCs/>
          <w:color w:val="000000"/>
          <w:kern w:val="24"/>
          <w:sz w:val="24"/>
          <w:szCs w:val="24"/>
        </w:rPr>
        <w:t xml:space="preserve">. </w:t>
      </w:r>
      <w:r w:rsidRPr="004B75D6">
        <w:rPr>
          <w:rFonts w:eastAsia="+mn-ea"/>
          <w:b/>
          <w:bCs/>
          <w:color w:val="000000"/>
          <w:kern w:val="24"/>
          <w:sz w:val="24"/>
          <w:szCs w:val="24"/>
        </w:rPr>
        <w:t xml:space="preserve">XXVI Indian Colloquium on Micropaleontology and Stratigraphy (ICMS-2017) scheduled for Aug 17- 19, 2017 in Department of Geology, University of Madras, </w:t>
      </w:r>
      <w:proofErr w:type="gramStart"/>
      <w:r w:rsidRPr="004B75D6">
        <w:rPr>
          <w:rFonts w:eastAsia="+mn-ea"/>
          <w:b/>
          <w:bCs/>
          <w:color w:val="000000"/>
          <w:kern w:val="24"/>
          <w:sz w:val="24"/>
          <w:szCs w:val="24"/>
        </w:rPr>
        <w:t>Chennai</w:t>
      </w:r>
      <w:proofErr w:type="gramEnd"/>
      <w:r w:rsidRPr="004B75D6">
        <w:rPr>
          <w:rFonts w:eastAsia="+mn-ea"/>
          <w:b/>
          <w:bCs/>
          <w:color w:val="000000"/>
          <w:kern w:val="24"/>
          <w:sz w:val="24"/>
          <w:szCs w:val="24"/>
        </w:rPr>
        <w:t>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spacing w:after="200"/>
        <w:contextualSpacing/>
        <w:jc w:val="both"/>
        <w:rPr>
          <w:rFonts w:eastAsia="SimSun"/>
          <w:sz w:val="24"/>
          <w:szCs w:val="24"/>
          <w:lang w:eastAsia="zh-CN"/>
        </w:rPr>
      </w:pPr>
      <w:r w:rsidRPr="005B0765">
        <w:rPr>
          <w:b/>
          <w:bCs/>
          <w:color w:val="000000"/>
          <w:sz w:val="24"/>
          <w:szCs w:val="24"/>
        </w:rPr>
        <w:t xml:space="preserve">Ansuya Bhandari </w:t>
      </w:r>
      <w:r w:rsidRPr="005B0765">
        <w:rPr>
          <w:color w:val="000000"/>
          <w:sz w:val="24"/>
          <w:szCs w:val="24"/>
        </w:rPr>
        <w:t xml:space="preserve">and B.N. Tiwari </w:t>
      </w:r>
      <w:r w:rsidRPr="005B0765">
        <w:rPr>
          <w:b/>
          <w:bCs/>
          <w:color w:val="000000"/>
          <w:sz w:val="24"/>
          <w:szCs w:val="24"/>
        </w:rPr>
        <w:t>2016</w:t>
      </w:r>
      <w:r w:rsidRPr="005B0765">
        <w:rPr>
          <w:color w:val="000000"/>
          <w:sz w:val="24"/>
          <w:szCs w:val="24"/>
        </w:rPr>
        <w:t>:</w:t>
      </w:r>
      <w:r w:rsidRPr="005B0765">
        <w:rPr>
          <w:b/>
          <w:sz w:val="24"/>
          <w:szCs w:val="24"/>
        </w:rPr>
        <w:t xml:space="preserve"> Early Miocene fossils of the Dharmsala Group in Kangra Valley of Himachal Himalaya, significant geological revelations</w:t>
      </w:r>
      <w:r w:rsidRPr="005B0765">
        <w:rPr>
          <w:sz w:val="24"/>
          <w:szCs w:val="24"/>
        </w:rPr>
        <w:t xml:space="preserve"> in ISC,</w:t>
      </w:r>
      <w:r w:rsidRPr="005B0765">
        <w:rPr>
          <w:b/>
          <w:color w:val="000000"/>
          <w:sz w:val="24"/>
          <w:szCs w:val="24"/>
        </w:rPr>
        <w:t xml:space="preserve"> </w:t>
      </w:r>
      <w:r w:rsidRPr="005B0765">
        <w:rPr>
          <w:b/>
          <w:bCs/>
          <w:sz w:val="24"/>
          <w:szCs w:val="24"/>
        </w:rPr>
        <w:t>103</w:t>
      </w:r>
      <w:r w:rsidRPr="005B0765">
        <w:rPr>
          <w:b/>
          <w:bCs/>
          <w:sz w:val="24"/>
          <w:szCs w:val="24"/>
          <w:vertAlign w:val="superscript"/>
        </w:rPr>
        <w:t>rd</w:t>
      </w:r>
      <w:r w:rsidRPr="005B0765">
        <w:rPr>
          <w:b/>
          <w:bCs/>
          <w:sz w:val="24"/>
          <w:szCs w:val="24"/>
        </w:rPr>
        <w:t xml:space="preserve"> Indian Science Congress 2016 from 3</w:t>
      </w:r>
      <w:r w:rsidRPr="005B0765">
        <w:rPr>
          <w:b/>
          <w:bCs/>
          <w:sz w:val="24"/>
          <w:szCs w:val="24"/>
          <w:shd w:val="clear" w:color="auto" w:fill="FFFFFF"/>
        </w:rPr>
        <w:t xml:space="preserve"> -7 Jan, 2016</w:t>
      </w:r>
      <w:r w:rsidRPr="005B0765">
        <w:rPr>
          <w:b/>
          <w:bCs/>
          <w:sz w:val="24"/>
          <w:szCs w:val="24"/>
        </w:rPr>
        <w:t xml:space="preserve"> </w:t>
      </w:r>
      <w:r w:rsidRPr="005B0765">
        <w:rPr>
          <w:sz w:val="24"/>
          <w:szCs w:val="24"/>
        </w:rPr>
        <w:t>at University of Mysore</w:t>
      </w:r>
      <w:r w:rsidRPr="005B0765">
        <w:rPr>
          <w:b/>
          <w:color w:val="000000"/>
          <w:sz w:val="24"/>
          <w:szCs w:val="24"/>
        </w:rPr>
        <w:t>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bCs/>
          <w:sz w:val="24"/>
          <w:szCs w:val="24"/>
        </w:rPr>
      </w:pPr>
      <w:r w:rsidRPr="005B0765">
        <w:rPr>
          <w:color w:val="000000"/>
          <w:sz w:val="24"/>
          <w:szCs w:val="24"/>
        </w:rPr>
        <w:t xml:space="preserve">B.N. Tiwari and </w:t>
      </w:r>
      <w:r w:rsidRPr="005B0765">
        <w:rPr>
          <w:b/>
          <w:bCs/>
          <w:color w:val="000000"/>
          <w:sz w:val="24"/>
          <w:szCs w:val="24"/>
        </w:rPr>
        <w:t xml:space="preserve">Ansuya Bhandari 2016: Discovery Of </w:t>
      </w:r>
      <w:proofErr w:type="spellStart"/>
      <w:r w:rsidRPr="005B0765">
        <w:rPr>
          <w:b/>
          <w:bCs/>
          <w:color w:val="000000"/>
          <w:sz w:val="24"/>
          <w:szCs w:val="24"/>
        </w:rPr>
        <w:t>Hipparionine</w:t>
      </w:r>
      <w:proofErr w:type="spellEnd"/>
      <w:r w:rsidRPr="005B0765">
        <w:rPr>
          <w:b/>
          <w:bCs/>
          <w:color w:val="000000"/>
          <w:sz w:val="24"/>
          <w:szCs w:val="24"/>
        </w:rPr>
        <w:t xml:space="preserve"> Dental Remains From Miocene Horizons Of Central Kutch, Gujarat, Western India</w:t>
      </w:r>
      <w:r w:rsidRPr="005B0765">
        <w:rPr>
          <w:color w:val="000000"/>
          <w:sz w:val="24"/>
          <w:szCs w:val="24"/>
        </w:rPr>
        <w:t xml:space="preserve"> </w:t>
      </w:r>
      <w:r w:rsidRPr="005B0765">
        <w:rPr>
          <w:sz w:val="24"/>
          <w:szCs w:val="24"/>
        </w:rPr>
        <w:t xml:space="preserve">in ISC, </w:t>
      </w:r>
      <w:r w:rsidRPr="005B0765">
        <w:rPr>
          <w:b/>
          <w:bCs/>
          <w:sz w:val="24"/>
          <w:szCs w:val="24"/>
        </w:rPr>
        <w:t>103</w:t>
      </w:r>
      <w:r w:rsidRPr="005B0765">
        <w:rPr>
          <w:b/>
          <w:bCs/>
          <w:sz w:val="24"/>
          <w:szCs w:val="24"/>
          <w:vertAlign w:val="superscript"/>
        </w:rPr>
        <w:t>rd</w:t>
      </w:r>
      <w:r w:rsidRPr="005B0765">
        <w:rPr>
          <w:b/>
          <w:bCs/>
          <w:sz w:val="24"/>
          <w:szCs w:val="24"/>
        </w:rPr>
        <w:t xml:space="preserve"> Indian Science Congress 2016 from 3</w:t>
      </w:r>
      <w:r w:rsidRPr="005B0765">
        <w:rPr>
          <w:b/>
          <w:bCs/>
          <w:sz w:val="24"/>
          <w:szCs w:val="24"/>
          <w:shd w:val="clear" w:color="auto" w:fill="FFFFFF"/>
        </w:rPr>
        <w:t xml:space="preserve"> -7 Jan, 2016</w:t>
      </w:r>
      <w:r w:rsidRPr="005B0765">
        <w:rPr>
          <w:sz w:val="24"/>
          <w:szCs w:val="24"/>
        </w:rPr>
        <w:t xml:space="preserve"> at University of Mysore</w:t>
      </w:r>
      <w:r w:rsidRPr="005B0765">
        <w:rPr>
          <w:b/>
          <w:color w:val="000000"/>
          <w:sz w:val="24"/>
          <w:szCs w:val="24"/>
        </w:rPr>
        <w:t>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bCs/>
          <w:sz w:val="24"/>
          <w:szCs w:val="24"/>
        </w:rPr>
      </w:pPr>
      <w:r w:rsidRPr="005B0765">
        <w:rPr>
          <w:b/>
          <w:bCs/>
          <w:color w:val="000000"/>
          <w:sz w:val="24"/>
          <w:szCs w:val="24"/>
        </w:rPr>
        <w:t xml:space="preserve">Ansuya Bhandari 2015: </w:t>
      </w:r>
      <w:r w:rsidRPr="005B0765">
        <w:rPr>
          <w:b/>
          <w:bCs/>
          <w:sz w:val="24"/>
          <w:szCs w:val="24"/>
        </w:rPr>
        <w:t xml:space="preserve">Miocene </w:t>
      </w:r>
      <w:proofErr w:type="spellStart"/>
      <w:r w:rsidRPr="005B0765">
        <w:rPr>
          <w:b/>
          <w:bCs/>
          <w:sz w:val="24"/>
          <w:szCs w:val="24"/>
        </w:rPr>
        <w:t>Bioevents</w:t>
      </w:r>
      <w:proofErr w:type="spellEnd"/>
      <w:r w:rsidRPr="005B0765">
        <w:rPr>
          <w:b/>
          <w:bCs/>
          <w:sz w:val="24"/>
          <w:szCs w:val="24"/>
        </w:rPr>
        <w:t xml:space="preserve"> from Indian Outer Himalaya and eastern Kutch</w:t>
      </w:r>
      <w:r w:rsidRPr="005B0765">
        <w:rPr>
          <w:sz w:val="24"/>
          <w:szCs w:val="24"/>
        </w:rPr>
        <w:t xml:space="preserve"> in the forthcoming Asia Oceania Geosciences Society (AOGS) </w:t>
      </w:r>
      <w:r w:rsidRPr="005B0765">
        <w:rPr>
          <w:b/>
          <w:bCs/>
          <w:sz w:val="24"/>
          <w:szCs w:val="24"/>
        </w:rPr>
        <w:t>12</w:t>
      </w:r>
      <w:r w:rsidRPr="005B0765">
        <w:rPr>
          <w:b/>
          <w:bCs/>
          <w:sz w:val="24"/>
          <w:szCs w:val="24"/>
          <w:vertAlign w:val="superscript"/>
        </w:rPr>
        <w:t>th</w:t>
      </w:r>
      <w:r w:rsidRPr="005B0765">
        <w:rPr>
          <w:b/>
          <w:bCs/>
          <w:sz w:val="24"/>
          <w:szCs w:val="24"/>
        </w:rPr>
        <w:t xml:space="preserve"> Annual Meeting scheduled from </w:t>
      </w:r>
      <w:r w:rsidRPr="005B0765">
        <w:rPr>
          <w:b/>
          <w:bCs/>
          <w:sz w:val="24"/>
          <w:szCs w:val="24"/>
          <w:shd w:val="clear" w:color="auto" w:fill="FFFFFF"/>
        </w:rPr>
        <w:t>02- 07 Aug, 2015</w:t>
      </w:r>
      <w:r w:rsidRPr="005B0765">
        <w:rPr>
          <w:b/>
          <w:bCs/>
          <w:sz w:val="24"/>
          <w:szCs w:val="24"/>
        </w:rPr>
        <w:t xml:space="preserve"> </w:t>
      </w:r>
      <w:r w:rsidRPr="005B0765">
        <w:rPr>
          <w:sz w:val="24"/>
          <w:szCs w:val="24"/>
        </w:rPr>
        <w:t>in Singapore</w:t>
      </w:r>
      <w:r w:rsidRPr="005B0765">
        <w:rPr>
          <w:b/>
          <w:color w:val="000000"/>
          <w:sz w:val="24"/>
          <w:szCs w:val="24"/>
        </w:rPr>
        <w:t>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bCs/>
          <w:sz w:val="24"/>
          <w:szCs w:val="24"/>
        </w:rPr>
      </w:pPr>
      <w:r w:rsidRPr="005B0765">
        <w:rPr>
          <w:b/>
          <w:bCs/>
          <w:color w:val="000000"/>
          <w:sz w:val="24"/>
          <w:szCs w:val="24"/>
        </w:rPr>
        <w:t xml:space="preserve">Ansuya Bhandari 2015: </w:t>
      </w:r>
      <w:r w:rsidRPr="005B0765">
        <w:rPr>
          <w:b/>
          <w:bCs/>
          <w:sz w:val="24"/>
          <w:szCs w:val="24"/>
        </w:rPr>
        <w:t>Miocene mammals from the Himalayan and Indian Shield region,  insights through their updated record</w:t>
      </w:r>
      <w:r w:rsidRPr="005B0765">
        <w:rPr>
          <w:b/>
          <w:bCs/>
          <w:color w:val="000000"/>
          <w:sz w:val="24"/>
          <w:szCs w:val="24"/>
        </w:rPr>
        <w:t xml:space="preserve"> in </w:t>
      </w:r>
      <w:r w:rsidRPr="005B0765">
        <w:rPr>
          <w:sz w:val="24"/>
          <w:szCs w:val="24"/>
        </w:rPr>
        <w:t>30th Himalaya- Karakoram -Tibet Workshop, 6-8 October, 2015</w:t>
      </w:r>
      <w:r w:rsidRPr="005B0765">
        <w:rPr>
          <w:bCs/>
          <w:sz w:val="24"/>
          <w:szCs w:val="24"/>
        </w:rPr>
        <w:t>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bCs/>
          <w:sz w:val="24"/>
          <w:szCs w:val="24"/>
        </w:rPr>
      </w:pPr>
      <w:r w:rsidRPr="005B0765">
        <w:rPr>
          <w:b/>
          <w:bCs/>
          <w:color w:val="000000"/>
          <w:sz w:val="24"/>
          <w:szCs w:val="24"/>
        </w:rPr>
        <w:t>Ansuya Bhandari and B.N. Tiwari 2015</w:t>
      </w:r>
      <w:r w:rsidRPr="005B0765">
        <w:rPr>
          <w:color w:val="000000"/>
          <w:sz w:val="24"/>
          <w:szCs w:val="24"/>
        </w:rPr>
        <w:t xml:space="preserve">: </w:t>
      </w:r>
      <w:r w:rsidRPr="005B0765">
        <w:rPr>
          <w:sz w:val="24"/>
          <w:szCs w:val="24"/>
        </w:rPr>
        <w:t xml:space="preserve">Miocene </w:t>
      </w:r>
      <w:proofErr w:type="spellStart"/>
      <w:r w:rsidRPr="005B0765">
        <w:rPr>
          <w:color w:val="000000"/>
          <w:sz w:val="24"/>
          <w:szCs w:val="24"/>
        </w:rPr>
        <w:t>rodentia</w:t>
      </w:r>
      <w:proofErr w:type="spellEnd"/>
      <w:r w:rsidRPr="005B0765">
        <w:rPr>
          <w:color w:val="000000"/>
          <w:sz w:val="24"/>
          <w:szCs w:val="24"/>
        </w:rPr>
        <w:t xml:space="preserve"> </w:t>
      </w:r>
      <w:r w:rsidRPr="005B0765">
        <w:rPr>
          <w:sz w:val="24"/>
          <w:szCs w:val="24"/>
        </w:rPr>
        <w:t>from Dharmsala Group in Kangra valley, Himachal Pradesh, a step forward in the past coeval Himalayan faunal records in ISC,</w:t>
      </w:r>
      <w:r w:rsidRPr="005B0765">
        <w:rPr>
          <w:b/>
          <w:color w:val="000000"/>
          <w:sz w:val="24"/>
          <w:szCs w:val="24"/>
        </w:rPr>
        <w:t xml:space="preserve"> 102</w:t>
      </w:r>
      <w:r w:rsidRPr="005B0765">
        <w:rPr>
          <w:b/>
          <w:color w:val="000000"/>
          <w:sz w:val="24"/>
          <w:szCs w:val="24"/>
          <w:vertAlign w:val="superscript"/>
        </w:rPr>
        <w:t>nd</w:t>
      </w:r>
      <w:r w:rsidRPr="005B0765">
        <w:rPr>
          <w:b/>
          <w:color w:val="000000"/>
          <w:sz w:val="24"/>
          <w:szCs w:val="24"/>
        </w:rPr>
        <w:t xml:space="preserve"> Session from 3-7 Jan 2015 in Mumbai</w:t>
      </w:r>
      <w:r w:rsidRPr="005B0765">
        <w:rPr>
          <w:bCs/>
          <w:sz w:val="24"/>
          <w:szCs w:val="24"/>
        </w:rPr>
        <w:t>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bCs/>
          <w:sz w:val="24"/>
          <w:szCs w:val="24"/>
        </w:rPr>
      </w:pPr>
      <w:r w:rsidRPr="005B0765">
        <w:rPr>
          <w:b/>
          <w:bCs/>
          <w:color w:val="000000"/>
          <w:sz w:val="24"/>
          <w:szCs w:val="24"/>
        </w:rPr>
        <w:t xml:space="preserve">B.N. Tiwari and Ansuya Bhandari 2015: </w:t>
      </w:r>
      <w:r w:rsidRPr="005B0765">
        <w:rPr>
          <w:color w:val="000000"/>
          <w:sz w:val="24"/>
          <w:szCs w:val="24"/>
        </w:rPr>
        <w:t xml:space="preserve">Exotic murid rodent </w:t>
      </w:r>
      <w:r w:rsidRPr="005B0765">
        <w:rPr>
          <w:i/>
          <w:iCs/>
          <w:color w:val="000000"/>
          <w:sz w:val="24"/>
          <w:szCs w:val="24"/>
        </w:rPr>
        <w:t>Parapodemus</w:t>
      </w:r>
      <w:r w:rsidRPr="005B0765">
        <w:rPr>
          <w:color w:val="000000"/>
          <w:sz w:val="24"/>
          <w:szCs w:val="24"/>
        </w:rPr>
        <w:t xml:space="preserve"> sp.</w:t>
      </w:r>
      <w:r w:rsidRPr="005B0765">
        <w:rPr>
          <w:i/>
          <w:iCs/>
          <w:color w:val="000000"/>
          <w:sz w:val="24"/>
          <w:szCs w:val="24"/>
        </w:rPr>
        <w:t xml:space="preserve"> </w:t>
      </w:r>
      <w:r w:rsidRPr="005B0765">
        <w:rPr>
          <w:color w:val="000000"/>
          <w:sz w:val="24"/>
          <w:szCs w:val="24"/>
        </w:rPr>
        <w:t xml:space="preserve">from Middle Siwalik of Mohand, District Saharanpur, as harbinger of </w:t>
      </w:r>
      <w:proofErr w:type="spellStart"/>
      <w:r w:rsidRPr="005B0765">
        <w:rPr>
          <w:color w:val="000000"/>
          <w:sz w:val="24"/>
          <w:szCs w:val="24"/>
        </w:rPr>
        <w:t>micropaleontological</w:t>
      </w:r>
      <w:proofErr w:type="spellEnd"/>
      <w:r w:rsidRPr="005B0765">
        <w:rPr>
          <w:color w:val="000000"/>
          <w:sz w:val="24"/>
          <w:szCs w:val="24"/>
        </w:rPr>
        <w:t xml:space="preserve"> studies in the region, </w:t>
      </w:r>
      <w:r w:rsidRPr="005B0765">
        <w:rPr>
          <w:sz w:val="24"/>
          <w:szCs w:val="24"/>
        </w:rPr>
        <w:t>in ISC,</w:t>
      </w:r>
      <w:r w:rsidRPr="005B0765">
        <w:rPr>
          <w:b/>
          <w:color w:val="000000"/>
          <w:sz w:val="24"/>
          <w:szCs w:val="24"/>
        </w:rPr>
        <w:t xml:space="preserve"> 102</w:t>
      </w:r>
      <w:r w:rsidRPr="005B0765">
        <w:rPr>
          <w:b/>
          <w:color w:val="000000"/>
          <w:sz w:val="24"/>
          <w:szCs w:val="24"/>
          <w:vertAlign w:val="superscript"/>
        </w:rPr>
        <w:t>nd</w:t>
      </w:r>
      <w:r w:rsidRPr="005B0765">
        <w:rPr>
          <w:b/>
          <w:color w:val="000000"/>
          <w:sz w:val="24"/>
          <w:szCs w:val="24"/>
        </w:rPr>
        <w:t xml:space="preserve"> Session from 3-7 Jan 2015 in Mumbai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rPr>
          <w:b/>
          <w:bCs/>
          <w:color w:val="000000"/>
          <w:sz w:val="24"/>
          <w:szCs w:val="24"/>
        </w:rPr>
      </w:pPr>
      <w:bookmarkStart w:id="1" w:name="OLE_LINK2"/>
      <w:r w:rsidRPr="005B0765">
        <w:rPr>
          <w:b/>
          <w:bCs/>
          <w:color w:val="000000"/>
          <w:sz w:val="24"/>
          <w:szCs w:val="24"/>
        </w:rPr>
        <w:t>Ansuya Bhandari, 2014:</w:t>
      </w:r>
      <w:bookmarkEnd w:id="1"/>
      <w:r w:rsidRPr="005B0765">
        <w:rPr>
          <w:b/>
          <w:bCs/>
          <w:color w:val="000000"/>
          <w:sz w:val="24"/>
          <w:szCs w:val="24"/>
        </w:rPr>
        <w:t xml:space="preserve"> </w:t>
      </w:r>
      <w:r w:rsidRPr="005B0765">
        <w:rPr>
          <w:b/>
          <w:bCs/>
          <w:sz w:val="24"/>
          <w:szCs w:val="24"/>
        </w:rPr>
        <w:t>Commencement of early Miocene terrestrial life in the Himalaya region; evidences from Kangra Valley, HP in tectonic perspective</w:t>
      </w:r>
      <w:r w:rsidRPr="005B0765">
        <w:rPr>
          <w:sz w:val="24"/>
          <w:szCs w:val="24"/>
        </w:rPr>
        <w:t xml:space="preserve"> in the Indian Geological Congress 19</w:t>
      </w:r>
      <w:r w:rsidRPr="005B0765">
        <w:rPr>
          <w:sz w:val="24"/>
          <w:szCs w:val="24"/>
          <w:vertAlign w:val="superscript"/>
        </w:rPr>
        <w:t>th</w:t>
      </w:r>
      <w:r w:rsidRPr="005B0765">
        <w:rPr>
          <w:sz w:val="24"/>
          <w:szCs w:val="24"/>
        </w:rPr>
        <w:t xml:space="preserve"> convention (IGC-2014) &amp; international conference from 2</w:t>
      </w:r>
      <w:r w:rsidRPr="005B0765">
        <w:rPr>
          <w:sz w:val="24"/>
          <w:szCs w:val="24"/>
          <w:shd w:val="clear" w:color="auto" w:fill="FFFFFF"/>
        </w:rPr>
        <w:t>7 Nov to 29 Nov, 2014</w:t>
      </w:r>
      <w:r w:rsidRPr="005B0765">
        <w:rPr>
          <w:sz w:val="24"/>
          <w:szCs w:val="24"/>
        </w:rPr>
        <w:t xml:space="preserve"> in </w:t>
      </w:r>
      <w:proofErr w:type="spellStart"/>
      <w:r w:rsidRPr="005B0765">
        <w:rPr>
          <w:sz w:val="24"/>
          <w:szCs w:val="24"/>
        </w:rPr>
        <w:t>Itanagar</w:t>
      </w:r>
      <w:proofErr w:type="spellEnd"/>
      <w:r w:rsidRPr="005B0765">
        <w:rPr>
          <w:b/>
          <w:color w:val="000000"/>
          <w:sz w:val="24"/>
          <w:szCs w:val="24"/>
        </w:rPr>
        <w:t>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5B0765">
        <w:rPr>
          <w:b/>
          <w:bCs/>
          <w:color w:val="000000"/>
          <w:sz w:val="24"/>
          <w:szCs w:val="24"/>
        </w:rPr>
        <w:t xml:space="preserve">Ansuya Bhandari, 2014: </w:t>
      </w:r>
      <w:r w:rsidRPr="005B0765">
        <w:rPr>
          <w:bCs/>
          <w:color w:val="000000"/>
          <w:sz w:val="24"/>
          <w:szCs w:val="24"/>
        </w:rPr>
        <w:t xml:space="preserve">Incipient Himalayan orogeny and induction of freshwater exotics in the Indian Subcontinent </w:t>
      </w:r>
      <w:r w:rsidRPr="005B0765">
        <w:rPr>
          <w:b/>
          <w:bCs/>
          <w:color w:val="000000"/>
          <w:sz w:val="24"/>
          <w:szCs w:val="24"/>
        </w:rPr>
        <w:t>in (AOGS) 11th Annual Meeting scheduled from 28 Jul to 01 Aug, 2014 in Sapporo (Japan).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b/>
          <w:bCs/>
          <w:color w:val="000000"/>
          <w:sz w:val="24"/>
          <w:szCs w:val="24"/>
        </w:rPr>
        <w:t xml:space="preserve">Ansuya Bhandari and B.N. Tiwari 2013: </w:t>
      </w:r>
      <w:r w:rsidRPr="005B0765">
        <w:rPr>
          <w:bCs/>
          <w:sz w:val="24"/>
          <w:szCs w:val="24"/>
        </w:rPr>
        <w:t xml:space="preserve">Holistic view of microfossil studies from early Miocene horizons of India, geological and </w:t>
      </w:r>
      <w:proofErr w:type="spellStart"/>
      <w:r w:rsidRPr="005B0765">
        <w:rPr>
          <w:bCs/>
          <w:sz w:val="24"/>
          <w:szCs w:val="24"/>
        </w:rPr>
        <w:t>palaeontological</w:t>
      </w:r>
      <w:proofErr w:type="spellEnd"/>
      <w:r w:rsidRPr="005B0765">
        <w:rPr>
          <w:bCs/>
          <w:sz w:val="24"/>
          <w:szCs w:val="24"/>
        </w:rPr>
        <w:t xml:space="preserve"> implications in abstract volume of </w:t>
      </w:r>
      <w:r w:rsidRPr="005B0765">
        <w:rPr>
          <w:b/>
          <w:bCs/>
          <w:sz w:val="24"/>
          <w:szCs w:val="24"/>
          <w:lang w:val="en-IN" w:eastAsia="en-IN" w:bidi="hi-IN"/>
        </w:rPr>
        <w:t xml:space="preserve">XXIV </w:t>
      </w:r>
      <w:r w:rsidRPr="005B0765">
        <w:rPr>
          <w:b/>
          <w:bCs/>
          <w:color w:val="000000"/>
          <w:sz w:val="24"/>
          <w:szCs w:val="24"/>
        </w:rPr>
        <w:t>Indian Colloquium on Micropalaeontology and Stratigraphy and International Symposium</w:t>
      </w:r>
      <w:r w:rsidRPr="005B0765">
        <w:rPr>
          <w:b/>
          <w:bCs/>
          <w:sz w:val="24"/>
          <w:szCs w:val="24"/>
          <w:lang w:val="en-IN" w:eastAsia="en-IN" w:bidi="hi-IN"/>
        </w:rPr>
        <w:t xml:space="preserve">, </w:t>
      </w:r>
      <w:r w:rsidRPr="005B0765">
        <w:rPr>
          <w:b/>
          <w:sz w:val="24"/>
          <w:szCs w:val="24"/>
          <w:lang w:val="en-IN" w:eastAsia="en-IN" w:bidi="hi-IN"/>
        </w:rPr>
        <w:t>November 18-</w:t>
      </w:r>
      <w:r w:rsidRPr="005B0765">
        <w:rPr>
          <w:sz w:val="24"/>
          <w:szCs w:val="24"/>
          <w:lang w:val="en-IN" w:eastAsia="en-IN" w:bidi="hi-IN"/>
        </w:rPr>
        <w:t xml:space="preserve">21 </w:t>
      </w:r>
      <w:r w:rsidRPr="005B0765">
        <w:rPr>
          <w:b/>
          <w:bCs/>
          <w:sz w:val="24"/>
          <w:szCs w:val="24"/>
        </w:rPr>
        <w:t>in Dehra Dun at Wadia: 10-11.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b/>
          <w:bCs/>
          <w:color w:val="000000"/>
          <w:sz w:val="24"/>
          <w:szCs w:val="24"/>
        </w:rPr>
        <w:t xml:space="preserve">Ansuya Bhandari and B.N. Tiwari 2013: </w:t>
      </w:r>
      <w:r w:rsidRPr="005B0765">
        <w:rPr>
          <w:sz w:val="24"/>
          <w:szCs w:val="24"/>
        </w:rPr>
        <w:t xml:space="preserve">Fossils Divulge Beginning of Thrust Regime and MMCO in the Himalayan Evolution from Kangra Valley of Western Himalaya: </w:t>
      </w:r>
      <w:r w:rsidRPr="005B0765">
        <w:rPr>
          <w:b/>
          <w:bCs/>
          <w:color w:val="000000"/>
          <w:sz w:val="24"/>
          <w:szCs w:val="24"/>
        </w:rPr>
        <w:t xml:space="preserve">AOGS-AGU </w:t>
      </w:r>
      <w:r w:rsidRPr="005B0765">
        <w:rPr>
          <w:b/>
          <w:bCs/>
          <w:sz w:val="24"/>
          <w:szCs w:val="24"/>
        </w:rPr>
        <w:t>June</w:t>
      </w:r>
      <w:r w:rsidRPr="005B0765">
        <w:rPr>
          <w:b/>
          <w:bCs/>
          <w:color w:val="000000"/>
          <w:sz w:val="24"/>
          <w:szCs w:val="24"/>
        </w:rPr>
        <w:t xml:space="preserve"> </w:t>
      </w:r>
      <w:r w:rsidRPr="005B0765">
        <w:rPr>
          <w:b/>
          <w:bCs/>
          <w:sz w:val="24"/>
          <w:szCs w:val="24"/>
        </w:rPr>
        <w:t>24 to 28 at the Brisbane Convention &amp; Exhibition Centre (BCEC), Australia</w:t>
      </w:r>
      <w:r w:rsidRPr="005B0765">
        <w:rPr>
          <w:b/>
          <w:bCs/>
          <w:color w:val="000000"/>
          <w:sz w:val="24"/>
          <w:szCs w:val="24"/>
        </w:rPr>
        <w:t xml:space="preserve">, </w:t>
      </w:r>
      <w:r w:rsidRPr="005B0765">
        <w:rPr>
          <w:b/>
          <w:bCs/>
          <w:sz w:val="24"/>
          <w:szCs w:val="24"/>
        </w:rPr>
        <w:t>and BG03-05-13-16-A010.</w:t>
      </w:r>
    </w:p>
    <w:p w:rsidR="00813BAD" w:rsidRPr="00C81FD8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b/>
          <w:bCs/>
          <w:color w:val="000000"/>
          <w:sz w:val="24"/>
          <w:szCs w:val="24"/>
        </w:rPr>
        <w:t>B.N. Tiwari and Ansuya Bhandari 2013:</w:t>
      </w:r>
      <w:r w:rsidRPr="005B0765">
        <w:rPr>
          <w:b/>
          <w:bCs/>
          <w:sz w:val="24"/>
          <w:szCs w:val="24"/>
        </w:rPr>
        <w:t xml:space="preserve"> </w:t>
      </w:r>
      <w:r w:rsidRPr="005B0765">
        <w:rPr>
          <w:sz w:val="24"/>
          <w:szCs w:val="24"/>
        </w:rPr>
        <w:t>Pre-MMCO Tectonics Vis-à-vis ITCZ in the Himalayan Terrain in Early Miocene, Reflection in Terrestrial Life Record</w:t>
      </w:r>
      <w:r w:rsidRPr="005B0765">
        <w:rPr>
          <w:color w:val="000000"/>
          <w:sz w:val="24"/>
          <w:szCs w:val="24"/>
        </w:rPr>
        <w:t xml:space="preserve">: </w:t>
      </w:r>
      <w:r w:rsidRPr="005B0765">
        <w:rPr>
          <w:b/>
          <w:bCs/>
          <w:color w:val="000000"/>
          <w:sz w:val="24"/>
          <w:szCs w:val="24"/>
        </w:rPr>
        <w:t xml:space="preserve">AOGS-AGU </w:t>
      </w:r>
      <w:r w:rsidRPr="005B0765">
        <w:rPr>
          <w:b/>
          <w:bCs/>
          <w:sz w:val="24"/>
          <w:szCs w:val="24"/>
        </w:rPr>
        <w:t>June</w:t>
      </w:r>
      <w:r w:rsidRPr="005B0765">
        <w:rPr>
          <w:b/>
          <w:bCs/>
          <w:color w:val="000000"/>
          <w:sz w:val="24"/>
          <w:szCs w:val="24"/>
        </w:rPr>
        <w:t xml:space="preserve"> </w:t>
      </w:r>
      <w:r w:rsidRPr="005B0765">
        <w:rPr>
          <w:b/>
          <w:bCs/>
          <w:sz w:val="24"/>
          <w:szCs w:val="24"/>
        </w:rPr>
        <w:t xml:space="preserve">24 to 28 at the </w:t>
      </w:r>
      <w:r w:rsidRPr="00C81FD8">
        <w:rPr>
          <w:b/>
          <w:bCs/>
          <w:sz w:val="24"/>
          <w:szCs w:val="24"/>
        </w:rPr>
        <w:t>Brisbane Convention &amp; Exhibition Centre (BCEC), Australia</w:t>
      </w:r>
      <w:r w:rsidRPr="00C81FD8">
        <w:rPr>
          <w:b/>
          <w:bCs/>
          <w:color w:val="000000"/>
          <w:sz w:val="24"/>
          <w:szCs w:val="24"/>
        </w:rPr>
        <w:t xml:space="preserve">, </w:t>
      </w:r>
      <w:r w:rsidRPr="00C81FD8">
        <w:rPr>
          <w:b/>
          <w:bCs/>
          <w:sz w:val="24"/>
          <w:szCs w:val="24"/>
        </w:rPr>
        <w:t>BG03-05-13-16-A01.</w:t>
      </w:r>
    </w:p>
    <w:p w:rsidR="00813BAD" w:rsidRPr="00C81FD8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1FD8">
        <w:rPr>
          <w:b/>
          <w:bCs/>
          <w:color w:val="000000"/>
          <w:sz w:val="24"/>
          <w:szCs w:val="24"/>
        </w:rPr>
        <w:t xml:space="preserve">Ansuya Bhandari and B.N. Tiwari 2013: </w:t>
      </w:r>
      <w:r w:rsidRPr="00C81FD8">
        <w:rPr>
          <w:sz w:val="24"/>
          <w:szCs w:val="24"/>
        </w:rPr>
        <w:t xml:space="preserve">On the evolution of Subathu - Murree Petroleum System of the Indian Himalaya and its potential: </w:t>
      </w:r>
      <w:r w:rsidRPr="00C81FD8">
        <w:rPr>
          <w:b/>
          <w:bCs/>
          <w:sz w:val="24"/>
          <w:szCs w:val="24"/>
        </w:rPr>
        <w:t>18</w:t>
      </w:r>
      <w:r w:rsidRPr="00C81FD8">
        <w:rPr>
          <w:b/>
          <w:bCs/>
          <w:sz w:val="24"/>
          <w:szCs w:val="24"/>
          <w:vertAlign w:val="superscript"/>
        </w:rPr>
        <w:t>th</w:t>
      </w:r>
      <w:r w:rsidRPr="00C81FD8">
        <w:rPr>
          <w:b/>
          <w:bCs/>
          <w:sz w:val="24"/>
          <w:szCs w:val="24"/>
        </w:rPr>
        <w:t xml:space="preserve"> Convention of Indian Geological Congress and International Symposium in Bhopal April 27-29.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b/>
          <w:bCs/>
          <w:sz w:val="24"/>
          <w:szCs w:val="24"/>
        </w:rPr>
        <w:t>Ansuya Bhandari 2012:</w:t>
      </w:r>
      <w:r w:rsidRPr="005B0765">
        <w:rPr>
          <w:sz w:val="24"/>
          <w:szCs w:val="24"/>
        </w:rPr>
        <w:t xml:space="preserve"> Faunal records from middle Miocene climatic optimum horizons in the Himalaya and Western India, empirical evidences for further probe: National Conference on Green Earth by IGC jointly with WIHG </w:t>
      </w:r>
      <w:r w:rsidRPr="005B0765">
        <w:rPr>
          <w:b/>
          <w:bCs/>
          <w:sz w:val="24"/>
          <w:szCs w:val="24"/>
        </w:rPr>
        <w:t xml:space="preserve">Oct 18-17 in Dehra Dun at Wadia: 64-65. 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b/>
          <w:bCs/>
          <w:color w:val="000000"/>
          <w:sz w:val="24"/>
          <w:szCs w:val="24"/>
        </w:rPr>
        <w:t xml:space="preserve">Ansuya Bhandari and B.N. Tiwari 2012: </w:t>
      </w:r>
      <w:r w:rsidRPr="005B0765">
        <w:rPr>
          <w:color w:val="000000"/>
          <w:sz w:val="24"/>
          <w:szCs w:val="24"/>
        </w:rPr>
        <w:t xml:space="preserve">Terrestrial Miocene </w:t>
      </w:r>
      <w:proofErr w:type="spellStart"/>
      <w:r w:rsidRPr="005B0765">
        <w:rPr>
          <w:color w:val="000000"/>
          <w:sz w:val="24"/>
          <w:szCs w:val="24"/>
        </w:rPr>
        <w:t>Micromammalian</w:t>
      </w:r>
      <w:proofErr w:type="spellEnd"/>
      <w:r w:rsidRPr="005B0765">
        <w:rPr>
          <w:color w:val="000000"/>
          <w:sz w:val="24"/>
          <w:szCs w:val="24"/>
        </w:rPr>
        <w:t xml:space="preserve">   Remains from Eastern Kutch, Western India: </w:t>
      </w:r>
      <w:r w:rsidRPr="005B0765">
        <w:rPr>
          <w:b/>
          <w:bCs/>
          <w:color w:val="000000"/>
          <w:sz w:val="24"/>
          <w:szCs w:val="24"/>
        </w:rPr>
        <w:t>AOGS-AGU (WPGM)</w:t>
      </w:r>
      <w:r w:rsidRPr="005B0765">
        <w:rPr>
          <w:color w:val="000000"/>
          <w:sz w:val="24"/>
          <w:szCs w:val="24"/>
        </w:rPr>
        <w:t xml:space="preserve"> </w:t>
      </w:r>
      <w:r w:rsidRPr="005B0765">
        <w:rPr>
          <w:b/>
          <w:bCs/>
          <w:color w:val="000000"/>
          <w:sz w:val="24"/>
          <w:szCs w:val="24"/>
        </w:rPr>
        <w:t>Aug 13-17 in Singapore, BG08-A003:92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b/>
          <w:bCs/>
          <w:color w:val="000000"/>
          <w:sz w:val="24"/>
          <w:szCs w:val="24"/>
        </w:rPr>
        <w:lastRenderedPageBreak/>
        <w:t xml:space="preserve">B.N. Tiwari and Ansuya Bhandari 2012: </w:t>
      </w:r>
      <w:r w:rsidRPr="005B0765">
        <w:rPr>
          <w:color w:val="000000"/>
          <w:sz w:val="24"/>
          <w:szCs w:val="24"/>
        </w:rPr>
        <w:t xml:space="preserve">Exotic vertebrates from Miocene horizons of Indian Subcontinent associated geological events facilitating their dispersal their significance in resolving geological issues, </w:t>
      </w:r>
      <w:r w:rsidRPr="005B0765">
        <w:rPr>
          <w:b/>
          <w:bCs/>
          <w:color w:val="000000"/>
          <w:sz w:val="24"/>
          <w:szCs w:val="24"/>
        </w:rPr>
        <w:t>AOGS-AGU (WPGM)</w:t>
      </w:r>
      <w:r w:rsidRPr="005B0765">
        <w:rPr>
          <w:color w:val="000000"/>
          <w:sz w:val="24"/>
          <w:szCs w:val="24"/>
        </w:rPr>
        <w:t xml:space="preserve"> </w:t>
      </w:r>
      <w:r w:rsidRPr="005B0765">
        <w:rPr>
          <w:b/>
          <w:bCs/>
          <w:color w:val="000000"/>
          <w:sz w:val="24"/>
          <w:szCs w:val="24"/>
        </w:rPr>
        <w:t>Aug 13-17 in Singapore, BG08-A001:92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b/>
          <w:bCs/>
          <w:color w:val="000000"/>
          <w:sz w:val="24"/>
          <w:szCs w:val="24"/>
        </w:rPr>
        <w:t xml:space="preserve">Ansuya Bhandari 2012: </w:t>
      </w:r>
      <w:r w:rsidRPr="005B0765">
        <w:rPr>
          <w:color w:val="000000"/>
          <w:sz w:val="24"/>
          <w:szCs w:val="24"/>
        </w:rPr>
        <w:t xml:space="preserve">Miocene exotic taxa in the Indian Himalaya and collision: </w:t>
      </w:r>
      <w:r w:rsidRPr="005B0765">
        <w:rPr>
          <w:b/>
          <w:bCs/>
          <w:color w:val="000000"/>
          <w:sz w:val="24"/>
          <w:szCs w:val="24"/>
        </w:rPr>
        <w:t xml:space="preserve">99th Indian Science Congress, January 03-07 </w:t>
      </w:r>
      <w:r w:rsidRPr="005B0765">
        <w:rPr>
          <w:color w:val="000000"/>
          <w:sz w:val="24"/>
          <w:szCs w:val="24"/>
        </w:rPr>
        <w:t>at KIIT, Bhubaneswar. (Special lecture).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b/>
          <w:bCs/>
          <w:color w:val="000000"/>
          <w:sz w:val="24"/>
          <w:szCs w:val="24"/>
        </w:rPr>
        <w:t>Ansuya Bhandari and B.N. Tiwari 2011:</w:t>
      </w:r>
      <w:r w:rsidRPr="005B0765">
        <w:rPr>
          <w:color w:val="000000"/>
          <w:sz w:val="24"/>
          <w:szCs w:val="24"/>
        </w:rPr>
        <w:t xml:space="preserve"> Miocene freshwater   microscopic embryonic </w:t>
      </w:r>
      <w:proofErr w:type="spellStart"/>
      <w:r w:rsidRPr="005B0765">
        <w:rPr>
          <w:color w:val="000000"/>
          <w:sz w:val="24"/>
          <w:szCs w:val="24"/>
        </w:rPr>
        <w:t>pachychilid</w:t>
      </w:r>
      <w:proofErr w:type="spellEnd"/>
      <w:r w:rsidRPr="005B0765">
        <w:rPr>
          <w:color w:val="000000"/>
          <w:sz w:val="24"/>
          <w:szCs w:val="24"/>
        </w:rPr>
        <w:t xml:space="preserve"> gastropods from western Outer Himalaya in Abstract Volume of </w:t>
      </w:r>
      <w:r w:rsidRPr="005B0765">
        <w:rPr>
          <w:b/>
          <w:bCs/>
          <w:color w:val="000000"/>
          <w:sz w:val="24"/>
          <w:szCs w:val="24"/>
        </w:rPr>
        <w:t xml:space="preserve">XXII Indian Colloquium on Micropalaeontology and Stratigraphy and International Symposium on Global </w:t>
      </w:r>
      <w:proofErr w:type="spellStart"/>
      <w:r w:rsidRPr="005B0765">
        <w:rPr>
          <w:b/>
          <w:bCs/>
          <w:color w:val="000000"/>
          <w:sz w:val="24"/>
          <w:szCs w:val="24"/>
        </w:rPr>
        <w:t>Bioevents</w:t>
      </w:r>
      <w:proofErr w:type="spellEnd"/>
      <w:r w:rsidRPr="005B0765">
        <w:rPr>
          <w:b/>
          <w:bCs/>
          <w:color w:val="000000"/>
          <w:sz w:val="24"/>
          <w:szCs w:val="24"/>
        </w:rPr>
        <w:t xml:space="preserve"> in the Earth History, Nov 9-11, </w:t>
      </w:r>
      <w:r w:rsidRPr="005B0765">
        <w:rPr>
          <w:color w:val="000000"/>
          <w:sz w:val="24"/>
          <w:szCs w:val="24"/>
        </w:rPr>
        <w:t xml:space="preserve">at Department of Geology Bangalore University, Bangalore: 197. 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b/>
          <w:bCs/>
          <w:color w:val="000000"/>
          <w:sz w:val="24"/>
          <w:szCs w:val="24"/>
        </w:rPr>
        <w:t>B.N. Tiwari and Ansuya Bhandari 2011:</w:t>
      </w:r>
      <w:r w:rsidRPr="005B0765">
        <w:rPr>
          <w:color w:val="000000"/>
          <w:sz w:val="24"/>
          <w:szCs w:val="24"/>
        </w:rPr>
        <w:t xml:space="preserve"> Microscopic cyprinid fish fossils from Miocene horizons of Kutch, Western India: revealing antiquity of vanished river link with the Himalayan region. </w:t>
      </w:r>
      <w:proofErr w:type="gramStart"/>
      <w:r w:rsidRPr="005B0765">
        <w:rPr>
          <w:color w:val="000000"/>
          <w:sz w:val="24"/>
          <w:szCs w:val="24"/>
        </w:rPr>
        <w:t>in</w:t>
      </w:r>
      <w:proofErr w:type="gramEnd"/>
      <w:r w:rsidRPr="005B0765">
        <w:rPr>
          <w:color w:val="000000"/>
          <w:sz w:val="24"/>
          <w:szCs w:val="24"/>
        </w:rPr>
        <w:t xml:space="preserve"> Abstract Volume of </w:t>
      </w:r>
      <w:r w:rsidRPr="005B0765">
        <w:rPr>
          <w:b/>
          <w:bCs/>
          <w:color w:val="000000"/>
          <w:sz w:val="24"/>
          <w:szCs w:val="24"/>
        </w:rPr>
        <w:t xml:space="preserve">XXII Indian Colloquium on Micropalaeontology and Stratigraphy and International Symposium on Global </w:t>
      </w:r>
      <w:proofErr w:type="spellStart"/>
      <w:r w:rsidRPr="005B0765">
        <w:rPr>
          <w:b/>
          <w:bCs/>
          <w:color w:val="000000"/>
          <w:sz w:val="24"/>
          <w:szCs w:val="24"/>
        </w:rPr>
        <w:t>Bioevents</w:t>
      </w:r>
      <w:proofErr w:type="spellEnd"/>
      <w:r w:rsidRPr="005B0765">
        <w:rPr>
          <w:b/>
          <w:bCs/>
          <w:color w:val="000000"/>
          <w:sz w:val="24"/>
          <w:szCs w:val="24"/>
        </w:rPr>
        <w:t xml:space="preserve"> in the Earth History, Nov 9-11, </w:t>
      </w:r>
      <w:r w:rsidRPr="005B0765">
        <w:rPr>
          <w:color w:val="000000"/>
          <w:sz w:val="24"/>
          <w:szCs w:val="24"/>
        </w:rPr>
        <w:t>at Department of Geology Bangalore University, Bangalore: 219.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b/>
          <w:bCs/>
          <w:color w:val="000000"/>
          <w:sz w:val="24"/>
          <w:szCs w:val="24"/>
        </w:rPr>
        <w:t xml:space="preserve">Tobin L. Hieronymus, Ansuya Bhandari, B.N. Tiwari and Sunil Bajpai 2011: </w:t>
      </w:r>
      <w:r w:rsidRPr="005B0765">
        <w:rPr>
          <w:color w:val="000000"/>
          <w:sz w:val="24"/>
          <w:szCs w:val="24"/>
        </w:rPr>
        <w:t xml:space="preserve">Early Miocene fauna from the Khari </w:t>
      </w:r>
      <w:proofErr w:type="spellStart"/>
      <w:r w:rsidRPr="005B0765">
        <w:rPr>
          <w:color w:val="000000"/>
          <w:sz w:val="24"/>
          <w:szCs w:val="24"/>
        </w:rPr>
        <w:t>Nadi</w:t>
      </w:r>
      <w:proofErr w:type="spellEnd"/>
      <w:r w:rsidRPr="005B0765">
        <w:rPr>
          <w:color w:val="000000"/>
          <w:sz w:val="24"/>
          <w:szCs w:val="24"/>
        </w:rPr>
        <w:t xml:space="preserve"> Formation of Central Kutch (Gujarat),</w:t>
      </w:r>
      <w:r w:rsidRPr="005B0765">
        <w:rPr>
          <w:b/>
          <w:bCs/>
          <w:color w:val="000000"/>
          <w:sz w:val="24"/>
          <w:szCs w:val="24"/>
        </w:rPr>
        <w:t xml:space="preserve"> </w:t>
      </w:r>
      <w:r w:rsidRPr="005B0765">
        <w:rPr>
          <w:color w:val="000000"/>
          <w:sz w:val="24"/>
          <w:szCs w:val="24"/>
        </w:rPr>
        <w:t>western India</w:t>
      </w:r>
      <w:r w:rsidRPr="005B0765">
        <w:rPr>
          <w:b/>
          <w:bCs/>
          <w:color w:val="000000"/>
          <w:sz w:val="24"/>
          <w:szCs w:val="24"/>
        </w:rPr>
        <w:t xml:space="preserve">. </w:t>
      </w:r>
      <w:r w:rsidRPr="005B0765">
        <w:rPr>
          <w:color w:val="000000"/>
          <w:sz w:val="24"/>
          <w:szCs w:val="24"/>
        </w:rPr>
        <w:t>The Society of Vertebrate Paleontology</w:t>
      </w:r>
      <w:r w:rsidRPr="005B0765">
        <w:rPr>
          <w:b/>
          <w:bCs/>
          <w:i/>
          <w:iCs/>
          <w:color w:val="000000"/>
          <w:sz w:val="24"/>
          <w:szCs w:val="24"/>
        </w:rPr>
        <w:t xml:space="preserve">, </w:t>
      </w:r>
      <w:r w:rsidRPr="005B0765">
        <w:rPr>
          <w:b/>
          <w:bCs/>
          <w:color w:val="000000"/>
          <w:sz w:val="24"/>
          <w:szCs w:val="24"/>
        </w:rPr>
        <w:t>North east Ohio Medical University</w:t>
      </w:r>
      <w:r w:rsidRPr="005B0765">
        <w:rPr>
          <w:color w:val="000000"/>
          <w:sz w:val="24"/>
          <w:szCs w:val="24"/>
        </w:rPr>
        <w:t>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b/>
          <w:bCs/>
          <w:sz w:val="24"/>
          <w:szCs w:val="24"/>
        </w:rPr>
        <w:t xml:space="preserve">Ansuya Bhandari and B N Tiwari  </w:t>
      </w:r>
      <w:r w:rsidRPr="005B0765">
        <w:rPr>
          <w:sz w:val="24"/>
          <w:szCs w:val="24"/>
        </w:rPr>
        <w:t>2011 Miocene exotic taxa in the Indian Himalaya and subtle aspects    of India-Asia collision</w:t>
      </w:r>
      <w:r w:rsidRPr="005B0765">
        <w:rPr>
          <w:i/>
          <w:iCs/>
          <w:sz w:val="24"/>
          <w:szCs w:val="24"/>
        </w:rPr>
        <w:t>:</w:t>
      </w:r>
      <w:r w:rsidRPr="005B0765">
        <w:rPr>
          <w:b/>
          <w:bCs/>
          <w:i/>
          <w:iCs/>
          <w:sz w:val="24"/>
          <w:szCs w:val="24"/>
        </w:rPr>
        <w:t xml:space="preserve"> </w:t>
      </w:r>
      <w:r w:rsidRPr="005B0765">
        <w:rPr>
          <w:b/>
          <w:bCs/>
          <w:sz w:val="24"/>
          <w:szCs w:val="24"/>
        </w:rPr>
        <w:t xml:space="preserve">International Symposium on Tibetan Plateau and The 24th Himalaya- Karakoram-Tibet Workshop, </w:t>
      </w:r>
      <w:r w:rsidRPr="005B0765">
        <w:rPr>
          <w:sz w:val="24"/>
          <w:szCs w:val="24"/>
        </w:rPr>
        <w:t xml:space="preserve">July 11-13 at </w:t>
      </w:r>
      <w:proofErr w:type="spellStart"/>
      <w:r w:rsidRPr="005B0765">
        <w:rPr>
          <w:sz w:val="24"/>
          <w:szCs w:val="24"/>
        </w:rPr>
        <w:t>Canmore</w:t>
      </w:r>
      <w:proofErr w:type="spellEnd"/>
      <w:r w:rsidRPr="005B0765">
        <w:rPr>
          <w:sz w:val="24"/>
          <w:szCs w:val="24"/>
        </w:rPr>
        <w:t>, Canada: Journal of  Himalayan Earth Sciences 44(1) 2.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b/>
          <w:bCs/>
          <w:sz w:val="24"/>
          <w:szCs w:val="24"/>
        </w:rPr>
        <w:t xml:space="preserve">Ansuya Bhandari </w:t>
      </w:r>
      <w:r w:rsidRPr="005B0765">
        <w:rPr>
          <w:sz w:val="24"/>
          <w:szCs w:val="24"/>
        </w:rPr>
        <w:t xml:space="preserve">and B N Tiwari 2010: </w:t>
      </w:r>
      <w:proofErr w:type="spellStart"/>
      <w:r w:rsidRPr="005B0765">
        <w:rPr>
          <w:sz w:val="24"/>
          <w:szCs w:val="24"/>
        </w:rPr>
        <w:t>Ostracoda</w:t>
      </w:r>
      <w:proofErr w:type="spellEnd"/>
      <w:r w:rsidRPr="005B0765">
        <w:rPr>
          <w:sz w:val="24"/>
          <w:szCs w:val="24"/>
        </w:rPr>
        <w:t xml:space="preserve"> From Siwalik Group Of Mohand Area of District Saharanpur, Geological And </w:t>
      </w:r>
      <w:proofErr w:type="spellStart"/>
      <w:r w:rsidRPr="005B0765">
        <w:rPr>
          <w:sz w:val="24"/>
          <w:szCs w:val="24"/>
        </w:rPr>
        <w:t>Paleobiological</w:t>
      </w:r>
      <w:proofErr w:type="spellEnd"/>
      <w:r w:rsidRPr="005B0765">
        <w:rPr>
          <w:sz w:val="24"/>
          <w:szCs w:val="24"/>
        </w:rPr>
        <w:t xml:space="preserve"> Inferences in the </w:t>
      </w:r>
      <w:r w:rsidRPr="005B0765">
        <w:rPr>
          <w:b/>
          <w:bCs/>
          <w:sz w:val="24"/>
          <w:szCs w:val="24"/>
        </w:rPr>
        <w:t>5</w:t>
      </w:r>
      <w:r w:rsidRPr="005B0765">
        <w:rPr>
          <w:b/>
          <w:bCs/>
          <w:sz w:val="24"/>
          <w:szCs w:val="24"/>
          <w:vertAlign w:val="superscript"/>
        </w:rPr>
        <w:t>th</w:t>
      </w:r>
      <w:r w:rsidRPr="005B0765">
        <w:rPr>
          <w:b/>
          <w:bCs/>
          <w:sz w:val="24"/>
          <w:szCs w:val="24"/>
        </w:rPr>
        <w:t xml:space="preserve"> Uttarakhand State Science and Technology Congress, Nov 10-12, 2010 at </w:t>
      </w:r>
      <w:proofErr w:type="spellStart"/>
      <w:r w:rsidRPr="005B0765">
        <w:rPr>
          <w:b/>
          <w:bCs/>
          <w:sz w:val="24"/>
          <w:szCs w:val="24"/>
        </w:rPr>
        <w:t>Doon</w:t>
      </w:r>
      <w:proofErr w:type="spellEnd"/>
      <w:r w:rsidRPr="005B0765">
        <w:rPr>
          <w:b/>
          <w:bCs/>
          <w:sz w:val="24"/>
          <w:szCs w:val="24"/>
        </w:rPr>
        <w:t xml:space="preserve"> University, Dehra Dun: 156.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b/>
          <w:bCs/>
          <w:sz w:val="24"/>
          <w:szCs w:val="24"/>
        </w:rPr>
        <w:t xml:space="preserve">Ansuya Bhandari </w:t>
      </w:r>
      <w:r w:rsidRPr="005B0765">
        <w:rPr>
          <w:sz w:val="24"/>
          <w:szCs w:val="24"/>
        </w:rPr>
        <w:t xml:space="preserve">and B N Tiwari 2010: Resurgence of life in Miocene on southern flank of the Himalaya, biotic response to start of the </w:t>
      </w:r>
      <w:r w:rsidRPr="005B0765">
        <w:rPr>
          <w:i/>
          <w:iCs/>
          <w:sz w:val="24"/>
          <w:szCs w:val="24"/>
        </w:rPr>
        <w:t xml:space="preserve">orogeny </w:t>
      </w:r>
      <w:r w:rsidRPr="005B0765">
        <w:rPr>
          <w:b/>
          <w:bCs/>
          <w:i/>
          <w:iCs/>
          <w:sz w:val="24"/>
          <w:szCs w:val="24"/>
        </w:rPr>
        <w:t>in National Seminar Sedimentation, Tectonics and Hydrocarbon Potential in Himalayan Foreland basin,</w:t>
      </w:r>
      <w:r w:rsidRPr="005B0765">
        <w:rPr>
          <w:b/>
          <w:bCs/>
          <w:sz w:val="24"/>
          <w:szCs w:val="24"/>
        </w:rPr>
        <w:t xml:space="preserve"> Feb</w:t>
      </w:r>
      <w:r w:rsidRPr="005B0765">
        <w:rPr>
          <w:sz w:val="24"/>
          <w:szCs w:val="24"/>
        </w:rPr>
        <w:t xml:space="preserve"> 22-23, 2010 at Department of Geology of Jammu University, Jammu: 27.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b/>
          <w:bCs/>
          <w:sz w:val="24"/>
          <w:szCs w:val="24"/>
        </w:rPr>
        <w:t xml:space="preserve">Ansuya Bhandari </w:t>
      </w:r>
      <w:r w:rsidRPr="005B0765">
        <w:rPr>
          <w:sz w:val="24"/>
          <w:szCs w:val="24"/>
        </w:rPr>
        <w:t>and B N Tiwari 2009</w:t>
      </w:r>
      <w:r w:rsidRPr="005B0765">
        <w:rPr>
          <w:b/>
          <w:bCs/>
          <w:sz w:val="24"/>
          <w:szCs w:val="24"/>
        </w:rPr>
        <w:t xml:space="preserve">: </w:t>
      </w:r>
      <w:proofErr w:type="spellStart"/>
      <w:r w:rsidRPr="005B0765">
        <w:rPr>
          <w:sz w:val="24"/>
          <w:szCs w:val="24"/>
        </w:rPr>
        <w:t>Bivalved</w:t>
      </w:r>
      <w:proofErr w:type="spellEnd"/>
      <w:r w:rsidRPr="005B0765">
        <w:rPr>
          <w:sz w:val="24"/>
          <w:szCs w:val="24"/>
        </w:rPr>
        <w:t xml:space="preserve"> crustaceans from the Miocene freshwater Dharmsala horizons of Kangra Valley, Himachal Pradesh, northwestern Himalaya in Abstract Volume of </w:t>
      </w:r>
      <w:r w:rsidRPr="005B0765">
        <w:rPr>
          <w:b/>
          <w:bCs/>
          <w:sz w:val="24"/>
          <w:szCs w:val="24"/>
        </w:rPr>
        <w:t>XXII Indian Colloquium on Micropalaeontology and Stratigraphy</w:t>
      </w:r>
      <w:r w:rsidRPr="005B0765">
        <w:rPr>
          <w:sz w:val="24"/>
          <w:szCs w:val="24"/>
        </w:rPr>
        <w:t>,</w:t>
      </w:r>
      <w:r w:rsidRPr="005B0765">
        <w:rPr>
          <w:i/>
          <w:iCs/>
          <w:sz w:val="24"/>
          <w:szCs w:val="24"/>
        </w:rPr>
        <w:t xml:space="preserve"> </w:t>
      </w:r>
      <w:r w:rsidRPr="005B0765">
        <w:rPr>
          <w:sz w:val="24"/>
          <w:szCs w:val="24"/>
        </w:rPr>
        <w:t xml:space="preserve">Dec 16-18, 2009 at National college, </w:t>
      </w:r>
      <w:proofErr w:type="spellStart"/>
      <w:r w:rsidRPr="005B0765">
        <w:rPr>
          <w:sz w:val="24"/>
          <w:szCs w:val="24"/>
        </w:rPr>
        <w:t>Tiruchirapalli</w:t>
      </w:r>
      <w:proofErr w:type="spellEnd"/>
      <w:r w:rsidRPr="005B0765">
        <w:rPr>
          <w:sz w:val="24"/>
          <w:szCs w:val="24"/>
        </w:rPr>
        <w:t xml:space="preserve"> (Tamil Nadu): </w:t>
      </w:r>
      <w:r w:rsidRPr="005B0765">
        <w:rPr>
          <w:i/>
          <w:iCs/>
          <w:sz w:val="24"/>
          <w:szCs w:val="24"/>
        </w:rPr>
        <w:t xml:space="preserve">12.  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sz w:val="24"/>
          <w:szCs w:val="24"/>
        </w:rPr>
        <w:t>B N Tiwari and</w:t>
      </w:r>
      <w:r w:rsidRPr="005B0765">
        <w:rPr>
          <w:b/>
          <w:bCs/>
          <w:sz w:val="24"/>
          <w:szCs w:val="24"/>
        </w:rPr>
        <w:t xml:space="preserve"> Ansuya Bhandari </w:t>
      </w:r>
      <w:r w:rsidRPr="005B0765">
        <w:rPr>
          <w:sz w:val="24"/>
          <w:szCs w:val="24"/>
        </w:rPr>
        <w:t>2009</w:t>
      </w:r>
      <w:r w:rsidRPr="005B0765">
        <w:rPr>
          <w:b/>
          <w:bCs/>
          <w:sz w:val="24"/>
          <w:szCs w:val="24"/>
        </w:rPr>
        <w:t>:</w:t>
      </w:r>
      <w:r w:rsidRPr="005B0765">
        <w:rPr>
          <w:sz w:val="24"/>
          <w:szCs w:val="24"/>
        </w:rPr>
        <w:t xml:space="preserve"> Microscopic cyprinid </w:t>
      </w:r>
      <w:proofErr w:type="spellStart"/>
      <w:r w:rsidRPr="005B0765">
        <w:rPr>
          <w:sz w:val="24"/>
          <w:szCs w:val="24"/>
        </w:rPr>
        <w:t>pharyngeals</w:t>
      </w:r>
      <w:proofErr w:type="spellEnd"/>
      <w:r w:rsidRPr="005B0765">
        <w:rPr>
          <w:sz w:val="24"/>
          <w:szCs w:val="24"/>
        </w:rPr>
        <w:t xml:space="preserve"> in early Miocene </w:t>
      </w:r>
      <w:proofErr w:type="spellStart"/>
      <w:r w:rsidRPr="005B0765">
        <w:rPr>
          <w:sz w:val="24"/>
          <w:szCs w:val="24"/>
        </w:rPr>
        <w:t>nonmarine</w:t>
      </w:r>
      <w:proofErr w:type="spellEnd"/>
      <w:r w:rsidRPr="005B0765">
        <w:rPr>
          <w:sz w:val="24"/>
          <w:szCs w:val="24"/>
        </w:rPr>
        <w:t xml:space="preserve"> horizons of the western Himalaya, revealing antiquity of the river system in Abstract Volume of </w:t>
      </w:r>
      <w:r w:rsidRPr="005B0765">
        <w:rPr>
          <w:b/>
          <w:bCs/>
          <w:sz w:val="24"/>
          <w:szCs w:val="24"/>
        </w:rPr>
        <w:t>XXII Indian Colloquium on Micropalaeontology and Stratigraphy,</w:t>
      </w:r>
      <w:r w:rsidRPr="005B0765">
        <w:rPr>
          <w:i/>
          <w:iCs/>
          <w:sz w:val="24"/>
          <w:szCs w:val="24"/>
        </w:rPr>
        <w:t xml:space="preserve"> </w:t>
      </w:r>
      <w:r w:rsidRPr="005B0765">
        <w:rPr>
          <w:sz w:val="24"/>
          <w:szCs w:val="24"/>
        </w:rPr>
        <w:t xml:space="preserve">Dec 16-18, 2009 at National college, </w:t>
      </w:r>
      <w:proofErr w:type="spellStart"/>
      <w:r w:rsidRPr="005B0765">
        <w:rPr>
          <w:sz w:val="24"/>
          <w:szCs w:val="24"/>
        </w:rPr>
        <w:t>Tiruchirapalli</w:t>
      </w:r>
      <w:proofErr w:type="spellEnd"/>
      <w:r w:rsidRPr="005B0765">
        <w:rPr>
          <w:sz w:val="24"/>
          <w:szCs w:val="24"/>
        </w:rPr>
        <w:t xml:space="preserve"> (Tamil Nadu): </w:t>
      </w:r>
      <w:r w:rsidRPr="005B0765">
        <w:rPr>
          <w:i/>
          <w:iCs/>
          <w:sz w:val="24"/>
          <w:szCs w:val="24"/>
        </w:rPr>
        <w:t xml:space="preserve">122 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sz w:val="24"/>
          <w:szCs w:val="24"/>
        </w:rPr>
        <w:t>B N Tiwari and</w:t>
      </w:r>
      <w:r w:rsidRPr="005B0765">
        <w:rPr>
          <w:b/>
          <w:bCs/>
          <w:sz w:val="24"/>
          <w:szCs w:val="24"/>
        </w:rPr>
        <w:t xml:space="preserve"> Ansuya Bhandari </w:t>
      </w:r>
      <w:r w:rsidRPr="005B0765">
        <w:rPr>
          <w:sz w:val="24"/>
          <w:szCs w:val="24"/>
        </w:rPr>
        <w:t xml:space="preserve">2008: Early Miocene antiquity of the lost </w:t>
      </w:r>
      <w:proofErr w:type="spellStart"/>
      <w:r w:rsidRPr="005B0765">
        <w:rPr>
          <w:sz w:val="24"/>
          <w:szCs w:val="24"/>
        </w:rPr>
        <w:t>Saraswati</w:t>
      </w:r>
      <w:proofErr w:type="spellEnd"/>
      <w:r w:rsidRPr="005B0765">
        <w:rPr>
          <w:sz w:val="24"/>
          <w:szCs w:val="24"/>
        </w:rPr>
        <w:t xml:space="preserve"> River, fossil reveal, in Abstract volume of International symposium on   </w:t>
      </w:r>
      <w:r w:rsidRPr="005B0765">
        <w:rPr>
          <w:b/>
          <w:bCs/>
          <w:sz w:val="24"/>
          <w:szCs w:val="24"/>
        </w:rPr>
        <w:t xml:space="preserve">MBCT </w:t>
      </w:r>
      <w:r w:rsidRPr="005B0765">
        <w:rPr>
          <w:sz w:val="24"/>
          <w:szCs w:val="24"/>
        </w:rPr>
        <w:t>at WIHG, Dehradun. Oct 23-25: 125.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sz w:val="24"/>
          <w:szCs w:val="24"/>
        </w:rPr>
        <w:t>Martin Pickford,</w:t>
      </w:r>
      <w:r w:rsidRPr="005B0765">
        <w:rPr>
          <w:b/>
          <w:bCs/>
          <w:sz w:val="24"/>
          <w:szCs w:val="24"/>
        </w:rPr>
        <w:t xml:space="preserve"> Ansuya Bhandari, </w:t>
      </w:r>
      <w:r w:rsidRPr="005B0765">
        <w:rPr>
          <w:sz w:val="24"/>
          <w:szCs w:val="24"/>
        </w:rPr>
        <w:t xml:space="preserve">Sunil Bajpai, BN Tiwari, DM </w:t>
      </w:r>
      <w:proofErr w:type="spellStart"/>
      <w:r w:rsidRPr="005B0765">
        <w:rPr>
          <w:sz w:val="24"/>
          <w:szCs w:val="24"/>
        </w:rPr>
        <w:t>Mohbay</w:t>
      </w:r>
      <w:proofErr w:type="spellEnd"/>
      <w:r w:rsidRPr="005B0765">
        <w:rPr>
          <w:sz w:val="24"/>
          <w:szCs w:val="24"/>
        </w:rPr>
        <w:t xml:space="preserve">, 2008: Miocene mammals from Kutch (Gujarat) Western India: Implications for geochronology, biogeography, </w:t>
      </w:r>
      <w:proofErr w:type="spellStart"/>
      <w:r w:rsidRPr="005B0765">
        <w:rPr>
          <w:sz w:val="24"/>
          <w:szCs w:val="24"/>
        </w:rPr>
        <w:t>eustacy</w:t>
      </w:r>
      <w:proofErr w:type="spellEnd"/>
      <w:r w:rsidRPr="005B0765">
        <w:rPr>
          <w:sz w:val="24"/>
          <w:szCs w:val="24"/>
        </w:rPr>
        <w:t xml:space="preserve"> and Himalayan </w:t>
      </w:r>
      <w:proofErr w:type="spellStart"/>
      <w:r w:rsidRPr="005B0765">
        <w:rPr>
          <w:sz w:val="24"/>
          <w:szCs w:val="24"/>
        </w:rPr>
        <w:t>Orogenesis</w:t>
      </w:r>
      <w:proofErr w:type="spellEnd"/>
      <w:r w:rsidRPr="005B0765">
        <w:rPr>
          <w:sz w:val="24"/>
          <w:szCs w:val="24"/>
        </w:rPr>
        <w:t xml:space="preserve"> .in Abstract volume of International symposium on   </w:t>
      </w:r>
      <w:r w:rsidRPr="005B0765">
        <w:rPr>
          <w:b/>
          <w:bCs/>
          <w:sz w:val="24"/>
          <w:szCs w:val="24"/>
        </w:rPr>
        <w:t>MBCT</w:t>
      </w:r>
      <w:r w:rsidRPr="005B0765">
        <w:rPr>
          <w:i/>
          <w:iCs/>
          <w:sz w:val="24"/>
          <w:szCs w:val="24"/>
        </w:rPr>
        <w:t xml:space="preserve"> </w:t>
      </w:r>
      <w:r w:rsidRPr="005B0765">
        <w:rPr>
          <w:sz w:val="24"/>
          <w:szCs w:val="24"/>
        </w:rPr>
        <w:t>at WIHG, Dehradun. Oct 23-25: 71.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b/>
          <w:bCs/>
          <w:sz w:val="24"/>
          <w:szCs w:val="24"/>
        </w:rPr>
        <w:t xml:space="preserve">Ansuya Bhandari </w:t>
      </w:r>
      <w:r w:rsidRPr="005B0765">
        <w:rPr>
          <w:sz w:val="24"/>
          <w:szCs w:val="24"/>
        </w:rPr>
        <w:t xml:space="preserve">and B. N. Tiwari 2007: </w:t>
      </w:r>
      <w:r w:rsidRPr="005B0765">
        <w:rPr>
          <w:b/>
          <w:bCs/>
          <w:sz w:val="24"/>
          <w:szCs w:val="24"/>
        </w:rPr>
        <w:t xml:space="preserve"> </w:t>
      </w:r>
      <w:r w:rsidRPr="005B0765">
        <w:rPr>
          <w:sz w:val="24"/>
          <w:szCs w:val="24"/>
        </w:rPr>
        <w:t xml:space="preserve">Microscopic Cyprinid fish remains from Dharmsala Group (Late Early Miocene) of Kangra Valley, Himachal Himalaya and their </w:t>
      </w:r>
      <w:proofErr w:type="spellStart"/>
      <w:r w:rsidRPr="005B0765">
        <w:rPr>
          <w:sz w:val="24"/>
          <w:szCs w:val="24"/>
        </w:rPr>
        <w:t>Palaeobiogeographical</w:t>
      </w:r>
      <w:proofErr w:type="spellEnd"/>
      <w:r w:rsidRPr="005B0765">
        <w:rPr>
          <w:sz w:val="24"/>
          <w:szCs w:val="24"/>
        </w:rPr>
        <w:t xml:space="preserve"> significance. </w:t>
      </w:r>
      <w:proofErr w:type="gramStart"/>
      <w:r w:rsidRPr="005B0765">
        <w:rPr>
          <w:sz w:val="24"/>
          <w:szCs w:val="24"/>
        </w:rPr>
        <w:t>in</w:t>
      </w:r>
      <w:proofErr w:type="gramEnd"/>
      <w:r w:rsidRPr="005B0765">
        <w:rPr>
          <w:sz w:val="24"/>
          <w:szCs w:val="24"/>
        </w:rPr>
        <w:t xml:space="preserve"> Abstract Volume of </w:t>
      </w:r>
      <w:r w:rsidRPr="005B0765">
        <w:rPr>
          <w:i/>
          <w:iCs/>
          <w:sz w:val="24"/>
          <w:szCs w:val="24"/>
        </w:rPr>
        <w:t>XXI Indian Colloquium on Micropalaeontology and Stratigraphy</w:t>
      </w:r>
      <w:r w:rsidRPr="005B0765">
        <w:rPr>
          <w:sz w:val="24"/>
          <w:szCs w:val="24"/>
        </w:rPr>
        <w:t xml:space="preserve"> at BSIP, Lucknow. </w:t>
      </w:r>
      <w:r w:rsidRPr="005B0765">
        <w:rPr>
          <w:b/>
          <w:bCs/>
          <w:sz w:val="24"/>
          <w:szCs w:val="24"/>
        </w:rPr>
        <w:t>Abstract, ICMS</w:t>
      </w:r>
      <w:r w:rsidRPr="005B0765">
        <w:rPr>
          <w:i/>
          <w:iCs/>
          <w:sz w:val="24"/>
          <w:szCs w:val="24"/>
        </w:rPr>
        <w:t xml:space="preserve">, </w:t>
      </w:r>
      <w:r w:rsidRPr="005B0765">
        <w:rPr>
          <w:sz w:val="24"/>
          <w:szCs w:val="24"/>
        </w:rPr>
        <w:t>Nov 16-17: 13.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B0765">
        <w:rPr>
          <w:sz w:val="24"/>
          <w:szCs w:val="24"/>
        </w:rPr>
        <w:t>Sneha</w:t>
      </w:r>
      <w:proofErr w:type="spellEnd"/>
      <w:r w:rsidRPr="005B0765">
        <w:rPr>
          <w:sz w:val="24"/>
          <w:szCs w:val="24"/>
        </w:rPr>
        <w:t xml:space="preserve"> Joshi,</w:t>
      </w:r>
      <w:r w:rsidRPr="005B0765">
        <w:rPr>
          <w:b/>
          <w:bCs/>
          <w:sz w:val="24"/>
          <w:szCs w:val="24"/>
        </w:rPr>
        <w:t xml:space="preserve"> Ansuya Bhandari, </w:t>
      </w:r>
      <w:r w:rsidRPr="005B0765">
        <w:rPr>
          <w:sz w:val="24"/>
          <w:szCs w:val="24"/>
        </w:rPr>
        <w:t xml:space="preserve">B. N. Tiwari and Rohtash Kumar 2007: Fossil Otoliths (Fish ear stones) from Mohand area, Saharanpur: Discovery from Siwalik Group of the Indian Subcontinent </w:t>
      </w:r>
      <w:r w:rsidRPr="005B0765">
        <w:rPr>
          <w:sz w:val="24"/>
          <w:szCs w:val="24"/>
        </w:rPr>
        <w:lastRenderedPageBreak/>
        <w:t>and their Geological potentia</w:t>
      </w:r>
      <w:r w:rsidRPr="005B0765">
        <w:rPr>
          <w:b/>
          <w:bCs/>
          <w:sz w:val="24"/>
          <w:szCs w:val="24"/>
        </w:rPr>
        <w:t xml:space="preserve">l. </w:t>
      </w:r>
      <w:r w:rsidRPr="005B0765">
        <w:rPr>
          <w:sz w:val="24"/>
          <w:szCs w:val="24"/>
        </w:rPr>
        <w:t xml:space="preserve">In Abstract Volume of </w:t>
      </w:r>
      <w:r w:rsidRPr="005B0765">
        <w:rPr>
          <w:b/>
          <w:bCs/>
          <w:sz w:val="24"/>
          <w:szCs w:val="24"/>
        </w:rPr>
        <w:t xml:space="preserve">Second Uttarakhand State Science Congress, </w:t>
      </w:r>
      <w:proofErr w:type="spellStart"/>
      <w:r w:rsidRPr="005B0765">
        <w:rPr>
          <w:b/>
          <w:bCs/>
          <w:sz w:val="24"/>
          <w:szCs w:val="24"/>
        </w:rPr>
        <w:t>Nainital</w:t>
      </w:r>
      <w:proofErr w:type="spellEnd"/>
      <w:r w:rsidRPr="005B0765">
        <w:rPr>
          <w:b/>
          <w:bCs/>
          <w:sz w:val="24"/>
          <w:szCs w:val="24"/>
        </w:rPr>
        <w:t>.</w:t>
      </w:r>
      <w:r w:rsidRPr="005B0765">
        <w:rPr>
          <w:sz w:val="24"/>
          <w:szCs w:val="24"/>
        </w:rPr>
        <w:t xml:space="preserve">  Nov 15-16: 98.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b/>
          <w:bCs/>
          <w:sz w:val="24"/>
          <w:szCs w:val="24"/>
        </w:rPr>
        <w:t>Ansuya Bhandari</w:t>
      </w:r>
      <w:r w:rsidRPr="005B0765">
        <w:rPr>
          <w:sz w:val="24"/>
          <w:szCs w:val="24"/>
        </w:rPr>
        <w:t xml:space="preserve"> and B. N. Tiwari 2007</w:t>
      </w:r>
      <w:r w:rsidRPr="005B0765">
        <w:rPr>
          <w:b/>
          <w:bCs/>
          <w:sz w:val="24"/>
          <w:szCs w:val="24"/>
        </w:rPr>
        <w:t>:</w:t>
      </w:r>
      <w:r w:rsidRPr="005B0765">
        <w:rPr>
          <w:sz w:val="24"/>
          <w:szCs w:val="24"/>
        </w:rPr>
        <w:t xml:space="preserve"> Palaeontological inputs from Kangra re-entrant in temporal constraining of Himalayan collisional events. </w:t>
      </w:r>
      <w:proofErr w:type="spellStart"/>
      <w:r w:rsidRPr="005B0765">
        <w:rPr>
          <w:b/>
          <w:bCs/>
          <w:sz w:val="24"/>
          <w:szCs w:val="24"/>
        </w:rPr>
        <w:t>Geocollision</w:t>
      </w:r>
      <w:proofErr w:type="spellEnd"/>
      <w:r w:rsidRPr="005B0765">
        <w:rPr>
          <w:b/>
          <w:bCs/>
          <w:sz w:val="24"/>
          <w:szCs w:val="24"/>
        </w:rPr>
        <w:t xml:space="preserve"> </w:t>
      </w:r>
      <w:r w:rsidRPr="005B0765">
        <w:rPr>
          <w:sz w:val="24"/>
          <w:szCs w:val="24"/>
        </w:rPr>
        <w:t>in September 20-21, 207 at WIHG,</w:t>
      </w:r>
      <w:r w:rsidRPr="005B0765">
        <w:rPr>
          <w:i/>
          <w:iCs/>
          <w:sz w:val="24"/>
          <w:szCs w:val="24"/>
        </w:rPr>
        <w:t xml:space="preserve"> </w:t>
      </w:r>
      <w:r w:rsidRPr="005B0765">
        <w:rPr>
          <w:sz w:val="24"/>
          <w:szCs w:val="24"/>
        </w:rPr>
        <w:t>Himalayan Geology, Vol 28(3):7.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sz w:val="24"/>
          <w:szCs w:val="24"/>
        </w:rPr>
        <w:t>B. N. Tiwari</w:t>
      </w:r>
      <w:r w:rsidRPr="005B0765">
        <w:rPr>
          <w:b/>
          <w:bCs/>
          <w:sz w:val="24"/>
          <w:szCs w:val="24"/>
        </w:rPr>
        <w:t xml:space="preserve"> </w:t>
      </w:r>
      <w:r w:rsidRPr="005B0765">
        <w:rPr>
          <w:sz w:val="24"/>
          <w:szCs w:val="24"/>
        </w:rPr>
        <w:t xml:space="preserve">and </w:t>
      </w:r>
      <w:r w:rsidRPr="005B0765">
        <w:rPr>
          <w:b/>
          <w:bCs/>
          <w:sz w:val="24"/>
          <w:szCs w:val="24"/>
        </w:rPr>
        <w:t xml:space="preserve">Ansuya Bhandari </w:t>
      </w:r>
      <w:r w:rsidRPr="005B0765">
        <w:rPr>
          <w:sz w:val="24"/>
          <w:szCs w:val="24"/>
        </w:rPr>
        <w:t>2007: Additional Charophytes from late early Miocene Dharmsala horizons of Kangra Re-entrant in Himachal Pradesh.</w:t>
      </w:r>
      <w:r w:rsidRPr="005B0765">
        <w:rPr>
          <w:b/>
          <w:bCs/>
          <w:sz w:val="24"/>
          <w:szCs w:val="24"/>
        </w:rPr>
        <w:t xml:space="preserve"> </w:t>
      </w:r>
      <w:proofErr w:type="gramStart"/>
      <w:r w:rsidRPr="005B0765">
        <w:rPr>
          <w:sz w:val="24"/>
          <w:szCs w:val="24"/>
        </w:rPr>
        <w:t>in</w:t>
      </w:r>
      <w:proofErr w:type="gramEnd"/>
      <w:r w:rsidRPr="005B0765">
        <w:rPr>
          <w:sz w:val="24"/>
          <w:szCs w:val="24"/>
        </w:rPr>
        <w:t xml:space="preserve"> Abstract Volume</w:t>
      </w:r>
      <w:r w:rsidRPr="005B0765">
        <w:rPr>
          <w:i/>
          <w:iCs/>
          <w:sz w:val="24"/>
          <w:szCs w:val="24"/>
        </w:rPr>
        <w:t xml:space="preserve"> </w:t>
      </w:r>
      <w:r w:rsidRPr="005B0765">
        <w:rPr>
          <w:b/>
          <w:bCs/>
          <w:sz w:val="24"/>
          <w:szCs w:val="24"/>
        </w:rPr>
        <w:t>XXI Indian Colloquium Micropalaeontology and Stratigraphy, November</w:t>
      </w:r>
      <w:r w:rsidRPr="005B0765">
        <w:rPr>
          <w:sz w:val="24"/>
          <w:szCs w:val="24"/>
        </w:rPr>
        <w:t xml:space="preserve"> 16-17 at BSIP Lucknow: 125.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b/>
          <w:bCs/>
          <w:sz w:val="24"/>
          <w:szCs w:val="24"/>
        </w:rPr>
        <w:t xml:space="preserve">Ansuya Bhandari </w:t>
      </w:r>
      <w:r w:rsidRPr="005B0765">
        <w:rPr>
          <w:sz w:val="24"/>
          <w:szCs w:val="24"/>
        </w:rPr>
        <w:t>and B.N Tiwari 2007:</w:t>
      </w:r>
      <w:r w:rsidRPr="005B0765">
        <w:rPr>
          <w:b/>
          <w:bCs/>
          <w:sz w:val="24"/>
          <w:szCs w:val="24"/>
        </w:rPr>
        <w:t xml:space="preserve"> </w:t>
      </w:r>
      <w:r w:rsidRPr="005B0765">
        <w:rPr>
          <w:sz w:val="24"/>
          <w:szCs w:val="24"/>
        </w:rPr>
        <w:t xml:space="preserve">Consequences of region surface processes on Terrestrial biota, an example from Tertiary mammals of NW </w:t>
      </w:r>
      <w:r w:rsidRPr="005B0765">
        <w:rPr>
          <w:b/>
          <w:bCs/>
          <w:i/>
          <w:iCs/>
          <w:sz w:val="24"/>
          <w:szCs w:val="24"/>
        </w:rPr>
        <w:t xml:space="preserve">Himalaya National conference on remote sensing and surface processes, </w:t>
      </w:r>
      <w:r w:rsidRPr="005B0765">
        <w:rPr>
          <w:sz w:val="24"/>
          <w:szCs w:val="24"/>
        </w:rPr>
        <w:t>Lucknow March 10-11:48.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b/>
          <w:bCs/>
          <w:sz w:val="24"/>
          <w:szCs w:val="24"/>
        </w:rPr>
        <w:t>Ansuya Bhandari</w:t>
      </w:r>
      <w:r w:rsidRPr="005B0765">
        <w:rPr>
          <w:sz w:val="24"/>
          <w:szCs w:val="24"/>
        </w:rPr>
        <w:t xml:space="preserve">, </w:t>
      </w:r>
      <w:proofErr w:type="spellStart"/>
      <w:r w:rsidRPr="005B0765">
        <w:rPr>
          <w:sz w:val="24"/>
          <w:szCs w:val="24"/>
        </w:rPr>
        <w:t>Sneha</w:t>
      </w:r>
      <w:proofErr w:type="spellEnd"/>
      <w:r w:rsidRPr="005B0765">
        <w:rPr>
          <w:sz w:val="24"/>
          <w:szCs w:val="24"/>
        </w:rPr>
        <w:t xml:space="preserve"> Joshi, U.C. </w:t>
      </w:r>
      <w:proofErr w:type="spellStart"/>
      <w:r w:rsidRPr="005B0765">
        <w:rPr>
          <w:sz w:val="24"/>
          <w:szCs w:val="24"/>
        </w:rPr>
        <w:t>Mainali</w:t>
      </w:r>
      <w:proofErr w:type="spellEnd"/>
      <w:r w:rsidRPr="005B0765">
        <w:rPr>
          <w:sz w:val="24"/>
          <w:szCs w:val="24"/>
        </w:rPr>
        <w:t>, Pradeep Singh and B.N Tiwari</w:t>
      </w:r>
      <w:r w:rsidR="008B418E" w:rsidRPr="005B0765">
        <w:rPr>
          <w:sz w:val="24"/>
          <w:szCs w:val="24"/>
        </w:rPr>
        <w:t>2006</w:t>
      </w:r>
      <w:r w:rsidRPr="005B0765">
        <w:rPr>
          <w:sz w:val="24"/>
          <w:szCs w:val="24"/>
        </w:rPr>
        <w:t xml:space="preserve">: New fossil localities in exposures of the Siwalik Group of Dehradun </w:t>
      </w:r>
      <w:proofErr w:type="spellStart"/>
      <w:r w:rsidRPr="005B0765">
        <w:rPr>
          <w:sz w:val="24"/>
          <w:szCs w:val="24"/>
        </w:rPr>
        <w:t>Haridwar</w:t>
      </w:r>
      <w:proofErr w:type="spellEnd"/>
      <w:r w:rsidRPr="005B0765">
        <w:rPr>
          <w:sz w:val="24"/>
          <w:szCs w:val="24"/>
        </w:rPr>
        <w:t xml:space="preserve"> region, Uttaranchal, Abstract</w:t>
      </w:r>
      <w:r w:rsidRPr="005B0765">
        <w:rPr>
          <w:b/>
          <w:bCs/>
          <w:sz w:val="24"/>
          <w:szCs w:val="24"/>
        </w:rPr>
        <w:t xml:space="preserve"> of First Uttarakhand State Science Congress</w:t>
      </w:r>
      <w:r w:rsidRPr="005B0765">
        <w:rPr>
          <w:sz w:val="24"/>
          <w:szCs w:val="24"/>
        </w:rPr>
        <w:t xml:space="preserve">, </w:t>
      </w:r>
      <w:proofErr w:type="spellStart"/>
      <w:r w:rsidRPr="005B0765">
        <w:rPr>
          <w:b/>
          <w:bCs/>
          <w:sz w:val="24"/>
          <w:szCs w:val="24"/>
        </w:rPr>
        <w:t>Nainital</w:t>
      </w:r>
      <w:proofErr w:type="spellEnd"/>
      <w:r w:rsidRPr="005B0765">
        <w:rPr>
          <w:b/>
          <w:bCs/>
          <w:sz w:val="24"/>
          <w:szCs w:val="24"/>
        </w:rPr>
        <w:t>.</w:t>
      </w:r>
      <w:r w:rsidRPr="005B0765">
        <w:rPr>
          <w:sz w:val="24"/>
          <w:szCs w:val="24"/>
        </w:rPr>
        <w:t xml:space="preserve">  Nov 10-11, 2006: 74.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sz w:val="24"/>
          <w:szCs w:val="24"/>
        </w:rPr>
        <w:t>B. N. Tiwari, B.C. Verma and</w:t>
      </w:r>
      <w:r w:rsidRPr="005B0765">
        <w:rPr>
          <w:b/>
          <w:bCs/>
          <w:sz w:val="24"/>
          <w:szCs w:val="24"/>
        </w:rPr>
        <w:t xml:space="preserve"> Ansuya Bhandari </w:t>
      </w:r>
      <w:r w:rsidRPr="005B0765">
        <w:rPr>
          <w:sz w:val="24"/>
          <w:szCs w:val="24"/>
        </w:rPr>
        <w:t>2005:</w:t>
      </w:r>
      <w:r w:rsidRPr="005B0765">
        <w:rPr>
          <w:b/>
          <w:bCs/>
          <w:sz w:val="24"/>
          <w:szCs w:val="24"/>
        </w:rPr>
        <w:t xml:space="preserve"> </w:t>
      </w:r>
      <w:r w:rsidRPr="005B0765">
        <w:rPr>
          <w:sz w:val="24"/>
          <w:szCs w:val="24"/>
        </w:rPr>
        <w:t xml:space="preserve">Record of </w:t>
      </w:r>
      <w:proofErr w:type="spellStart"/>
      <w:r w:rsidRPr="005B0765">
        <w:rPr>
          <w:i/>
          <w:iCs/>
          <w:sz w:val="24"/>
          <w:szCs w:val="24"/>
        </w:rPr>
        <w:t>Deinotherium</w:t>
      </w:r>
      <w:proofErr w:type="spellEnd"/>
      <w:r w:rsidRPr="005B0765">
        <w:rPr>
          <w:i/>
          <w:iCs/>
          <w:sz w:val="24"/>
          <w:szCs w:val="24"/>
        </w:rPr>
        <w:t xml:space="preserve"> </w:t>
      </w:r>
      <w:proofErr w:type="spellStart"/>
      <w:r w:rsidRPr="005B0765">
        <w:rPr>
          <w:i/>
          <w:iCs/>
          <w:sz w:val="24"/>
          <w:szCs w:val="24"/>
        </w:rPr>
        <w:t>orlovii</w:t>
      </w:r>
      <w:proofErr w:type="spellEnd"/>
      <w:r w:rsidRPr="005B0765">
        <w:rPr>
          <w:i/>
          <w:iCs/>
          <w:sz w:val="24"/>
          <w:szCs w:val="24"/>
        </w:rPr>
        <w:t xml:space="preserve"> </w:t>
      </w:r>
      <w:r w:rsidRPr="005B0765">
        <w:rPr>
          <w:sz w:val="24"/>
          <w:szCs w:val="24"/>
        </w:rPr>
        <w:t>(</w:t>
      </w:r>
      <w:proofErr w:type="spellStart"/>
      <w:r w:rsidRPr="005B0765">
        <w:rPr>
          <w:sz w:val="24"/>
          <w:szCs w:val="24"/>
        </w:rPr>
        <w:t>Proboscidea</w:t>
      </w:r>
      <w:proofErr w:type="spellEnd"/>
      <w:r w:rsidRPr="005B0765">
        <w:rPr>
          <w:sz w:val="24"/>
          <w:szCs w:val="24"/>
        </w:rPr>
        <w:t xml:space="preserve">: Mammalia) from mid-Tertiary Dharmsala Group of Kangra valley, NW Himalaya, India: </w:t>
      </w:r>
      <w:proofErr w:type="spellStart"/>
      <w:r w:rsidRPr="005B0765">
        <w:rPr>
          <w:sz w:val="24"/>
          <w:szCs w:val="24"/>
        </w:rPr>
        <w:t>Biochronological</w:t>
      </w:r>
      <w:proofErr w:type="spellEnd"/>
      <w:r w:rsidRPr="005B0765">
        <w:rPr>
          <w:sz w:val="24"/>
          <w:szCs w:val="24"/>
        </w:rPr>
        <w:t xml:space="preserve"> and </w:t>
      </w:r>
      <w:proofErr w:type="spellStart"/>
      <w:r w:rsidRPr="005B0765">
        <w:rPr>
          <w:sz w:val="24"/>
          <w:szCs w:val="24"/>
        </w:rPr>
        <w:t>Palaeogeographical</w:t>
      </w:r>
      <w:proofErr w:type="spellEnd"/>
      <w:r w:rsidRPr="005B0765">
        <w:rPr>
          <w:sz w:val="24"/>
          <w:szCs w:val="24"/>
        </w:rPr>
        <w:t xml:space="preserve"> implications. </w:t>
      </w:r>
      <w:r w:rsidRPr="005B0765">
        <w:rPr>
          <w:b/>
          <w:bCs/>
          <w:sz w:val="24"/>
          <w:szCs w:val="24"/>
        </w:rPr>
        <w:t>Mesozoic- Cenozoic: Consequences on biotic changes and Basin Evolution</w:t>
      </w:r>
      <w:r w:rsidRPr="005B0765">
        <w:rPr>
          <w:sz w:val="24"/>
          <w:szCs w:val="24"/>
        </w:rPr>
        <w:t>. Dec 7-9:62.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sz w:val="24"/>
          <w:szCs w:val="24"/>
        </w:rPr>
        <w:t xml:space="preserve">B. N. Tiwari, </w:t>
      </w:r>
      <w:proofErr w:type="spellStart"/>
      <w:r w:rsidRPr="005B0765">
        <w:rPr>
          <w:sz w:val="24"/>
          <w:szCs w:val="24"/>
        </w:rPr>
        <w:t>Sneha</w:t>
      </w:r>
      <w:proofErr w:type="spellEnd"/>
      <w:r w:rsidRPr="005B0765">
        <w:rPr>
          <w:sz w:val="24"/>
          <w:szCs w:val="24"/>
        </w:rPr>
        <w:t xml:space="preserve"> Joshi and</w:t>
      </w:r>
      <w:r w:rsidRPr="005B0765">
        <w:rPr>
          <w:b/>
          <w:bCs/>
          <w:sz w:val="24"/>
          <w:szCs w:val="24"/>
        </w:rPr>
        <w:t xml:space="preserve"> Ansuya Bhandari </w:t>
      </w:r>
      <w:r w:rsidRPr="005B0765">
        <w:rPr>
          <w:sz w:val="24"/>
          <w:szCs w:val="24"/>
        </w:rPr>
        <w:t>2005</w:t>
      </w:r>
      <w:r w:rsidRPr="005B0765">
        <w:rPr>
          <w:b/>
          <w:bCs/>
          <w:sz w:val="24"/>
          <w:szCs w:val="24"/>
        </w:rPr>
        <w:t xml:space="preserve">: </w:t>
      </w:r>
      <w:r w:rsidRPr="005B0765">
        <w:rPr>
          <w:sz w:val="24"/>
          <w:szCs w:val="24"/>
        </w:rPr>
        <w:t>Quality of Tertiary continental fossil record in NW outer Himalaya, imprint of sea level variation and Tectonics.</w:t>
      </w:r>
      <w:r w:rsidRPr="005B0765">
        <w:rPr>
          <w:b/>
          <w:bCs/>
          <w:i/>
          <w:iCs/>
          <w:sz w:val="24"/>
          <w:szCs w:val="24"/>
        </w:rPr>
        <w:t xml:space="preserve"> </w:t>
      </w:r>
      <w:r w:rsidRPr="005B0765">
        <w:rPr>
          <w:b/>
          <w:bCs/>
          <w:sz w:val="24"/>
          <w:szCs w:val="24"/>
        </w:rPr>
        <w:t>Abstract IAS</w:t>
      </w:r>
      <w:r w:rsidRPr="005B0765">
        <w:rPr>
          <w:b/>
          <w:bCs/>
          <w:i/>
          <w:iCs/>
          <w:sz w:val="24"/>
          <w:szCs w:val="24"/>
        </w:rPr>
        <w:t xml:space="preserve"> </w:t>
      </w:r>
      <w:r w:rsidRPr="005B0765">
        <w:rPr>
          <w:sz w:val="24"/>
          <w:szCs w:val="24"/>
        </w:rPr>
        <w:t>at Wadia Institute of Himalayan Geology. Dec 21-23: 41.</w:t>
      </w:r>
    </w:p>
    <w:p w:rsidR="00813BAD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sz w:val="24"/>
          <w:szCs w:val="24"/>
        </w:rPr>
        <w:t>B. N. Tiwari and</w:t>
      </w:r>
      <w:r w:rsidRPr="005B0765">
        <w:rPr>
          <w:b/>
          <w:bCs/>
          <w:sz w:val="24"/>
          <w:szCs w:val="24"/>
        </w:rPr>
        <w:t xml:space="preserve"> Ansuya Bhandari </w:t>
      </w:r>
      <w:r w:rsidRPr="005B0765">
        <w:rPr>
          <w:sz w:val="24"/>
          <w:szCs w:val="24"/>
        </w:rPr>
        <w:t xml:space="preserve">2005: Atypical fish remains in Early Miocene </w:t>
      </w:r>
      <w:proofErr w:type="spellStart"/>
      <w:r w:rsidRPr="005B0765">
        <w:rPr>
          <w:sz w:val="24"/>
          <w:szCs w:val="24"/>
        </w:rPr>
        <w:t>microfaunal</w:t>
      </w:r>
      <w:proofErr w:type="spellEnd"/>
      <w:r w:rsidRPr="005B0765">
        <w:rPr>
          <w:sz w:val="24"/>
          <w:szCs w:val="24"/>
        </w:rPr>
        <w:t xml:space="preserve"> assemblage from the upper Dharmsala formation of Himachal Pradesh, NW Himalaya: </w:t>
      </w:r>
      <w:proofErr w:type="spellStart"/>
      <w:r w:rsidRPr="005B0765">
        <w:rPr>
          <w:sz w:val="24"/>
          <w:szCs w:val="24"/>
        </w:rPr>
        <w:t>Palaeogeographic</w:t>
      </w:r>
      <w:proofErr w:type="spellEnd"/>
      <w:r w:rsidRPr="005B0765">
        <w:rPr>
          <w:sz w:val="24"/>
          <w:szCs w:val="24"/>
        </w:rPr>
        <w:t xml:space="preserve"> implications. </w:t>
      </w:r>
      <w:r w:rsidRPr="005B0765">
        <w:rPr>
          <w:b/>
          <w:bCs/>
          <w:sz w:val="24"/>
          <w:szCs w:val="24"/>
        </w:rPr>
        <w:t>Abstract ICMS,</w:t>
      </w:r>
      <w:r w:rsidRPr="005B0765">
        <w:rPr>
          <w:b/>
          <w:bCs/>
          <w:i/>
          <w:iCs/>
          <w:sz w:val="24"/>
          <w:szCs w:val="24"/>
        </w:rPr>
        <w:t xml:space="preserve"> </w:t>
      </w:r>
      <w:r w:rsidRPr="005B0765">
        <w:rPr>
          <w:sz w:val="24"/>
          <w:szCs w:val="24"/>
        </w:rPr>
        <w:t xml:space="preserve">XX Indian Colloquium on Micropalaeontology and </w:t>
      </w:r>
      <w:proofErr w:type="spellStart"/>
      <w:r w:rsidRPr="005B0765">
        <w:rPr>
          <w:sz w:val="24"/>
          <w:szCs w:val="24"/>
        </w:rPr>
        <w:t>Stratigaraphy</w:t>
      </w:r>
      <w:proofErr w:type="spellEnd"/>
      <w:r w:rsidRPr="005B0765">
        <w:rPr>
          <w:sz w:val="24"/>
          <w:szCs w:val="24"/>
        </w:rPr>
        <w:t xml:space="preserve">, </w:t>
      </w:r>
      <w:proofErr w:type="spellStart"/>
      <w:r w:rsidRPr="005B0765">
        <w:rPr>
          <w:sz w:val="24"/>
          <w:szCs w:val="24"/>
        </w:rPr>
        <w:t>Andra</w:t>
      </w:r>
      <w:proofErr w:type="spellEnd"/>
      <w:r w:rsidRPr="005B0765">
        <w:rPr>
          <w:sz w:val="24"/>
          <w:szCs w:val="24"/>
        </w:rPr>
        <w:t xml:space="preserve"> University, </w:t>
      </w:r>
      <w:proofErr w:type="spellStart"/>
      <w:r w:rsidRPr="005B0765">
        <w:rPr>
          <w:sz w:val="24"/>
          <w:szCs w:val="24"/>
        </w:rPr>
        <w:t>Visakhapatanam</w:t>
      </w:r>
      <w:proofErr w:type="spellEnd"/>
      <w:r w:rsidRPr="005B0765">
        <w:rPr>
          <w:sz w:val="24"/>
          <w:szCs w:val="24"/>
        </w:rPr>
        <w:t xml:space="preserve"> 24-26 Oct: 115.</w:t>
      </w:r>
    </w:p>
    <w:p w:rsidR="008B418E" w:rsidRPr="005B0765" w:rsidRDefault="00813BAD" w:rsidP="00CD7805">
      <w:pPr>
        <w:pStyle w:val="ListParagraph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sz w:val="24"/>
          <w:szCs w:val="24"/>
        </w:rPr>
        <w:t>B. N. Tiwari and</w:t>
      </w:r>
      <w:r w:rsidRPr="005B0765">
        <w:rPr>
          <w:b/>
          <w:bCs/>
          <w:sz w:val="24"/>
          <w:szCs w:val="24"/>
        </w:rPr>
        <w:t xml:space="preserve"> Ansuya Bhandari </w:t>
      </w:r>
      <w:r w:rsidRPr="005B0765">
        <w:rPr>
          <w:sz w:val="24"/>
          <w:szCs w:val="24"/>
        </w:rPr>
        <w:t xml:space="preserve">2004: Discovery of fossil rodents and additional microfossils from the Upper Dharmsala Formation, H.P.: Biostratigraphic Implications National seminar, </w:t>
      </w:r>
      <w:r w:rsidRPr="005B0765">
        <w:rPr>
          <w:b/>
          <w:bCs/>
          <w:i/>
          <w:iCs/>
          <w:sz w:val="24"/>
          <w:szCs w:val="24"/>
        </w:rPr>
        <w:t>Abstract CAS</w:t>
      </w:r>
      <w:r w:rsidRPr="005B0765">
        <w:rPr>
          <w:sz w:val="24"/>
          <w:szCs w:val="24"/>
        </w:rPr>
        <w:t>, in Recent Advances in Himalayan Geology, October 6-8: 63.</w:t>
      </w:r>
    </w:p>
    <w:p w:rsidR="00813BAD" w:rsidRPr="005B0765" w:rsidRDefault="00813BAD" w:rsidP="00CD7805">
      <w:pPr>
        <w:pStyle w:val="ListParagraph"/>
        <w:numPr>
          <w:ilvl w:val="0"/>
          <w:numId w:val="15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b/>
          <w:bCs/>
          <w:sz w:val="24"/>
          <w:szCs w:val="24"/>
        </w:rPr>
        <w:t>Ansuya Bhandari 2007:</w:t>
      </w:r>
      <w:r w:rsidRPr="005B0765">
        <w:rPr>
          <w:sz w:val="24"/>
          <w:szCs w:val="24"/>
        </w:rPr>
        <w:t xml:space="preserve"> Towards faunal characterization of Dharmsala Group of Kangra Valley in Himachal Pradesh, India.</w:t>
      </w:r>
      <w:r w:rsidRPr="005B0765">
        <w:rPr>
          <w:b/>
          <w:bCs/>
          <w:sz w:val="24"/>
          <w:szCs w:val="24"/>
        </w:rPr>
        <w:t xml:space="preserve"> </w:t>
      </w:r>
      <w:r w:rsidRPr="005B0765">
        <w:rPr>
          <w:sz w:val="24"/>
          <w:szCs w:val="24"/>
        </w:rPr>
        <w:t>24</w:t>
      </w:r>
      <w:r w:rsidRPr="005B0765">
        <w:rPr>
          <w:sz w:val="24"/>
          <w:szCs w:val="24"/>
          <w:vertAlign w:val="superscript"/>
        </w:rPr>
        <w:t xml:space="preserve">th </w:t>
      </w:r>
      <w:r w:rsidRPr="005B0765">
        <w:rPr>
          <w:sz w:val="24"/>
          <w:szCs w:val="24"/>
        </w:rPr>
        <w:t>July at WIHG, Dehra Dun.</w:t>
      </w:r>
    </w:p>
    <w:p w:rsidR="00813BAD" w:rsidRPr="005B0765" w:rsidRDefault="00813BAD" w:rsidP="00CD7805">
      <w:pPr>
        <w:pStyle w:val="ListParagraph"/>
        <w:numPr>
          <w:ilvl w:val="0"/>
          <w:numId w:val="15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b/>
          <w:bCs/>
          <w:sz w:val="24"/>
          <w:szCs w:val="24"/>
        </w:rPr>
        <w:t xml:space="preserve">Ansuya Bhandari 2008: </w:t>
      </w:r>
      <w:r w:rsidRPr="005B0765">
        <w:rPr>
          <w:sz w:val="24"/>
          <w:szCs w:val="24"/>
        </w:rPr>
        <w:t>Arrival of Carps in India from South Asia as per faunal record. 24</w:t>
      </w:r>
      <w:r w:rsidRPr="005B0765">
        <w:rPr>
          <w:sz w:val="24"/>
          <w:szCs w:val="24"/>
          <w:vertAlign w:val="superscript"/>
        </w:rPr>
        <w:t>th</w:t>
      </w:r>
      <w:r w:rsidRPr="005B0765">
        <w:rPr>
          <w:sz w:val="24"/>
          <w:szCs w:val="24"/>
        </w:rPr>
        <w:t xml:space="preserve"> April, WIHG, Dehra Dun.</w:t>
      </w:r>
    </w:p>
    <w:p w:rsidR="00813BAD" w:rsidRPr="005B0765" w:rsidRDefault="00813BAD" w:rsidP="00CD7805">
      <w:pPr>
        <w:pStyle w:val="ListParagraph"/>
        <w:numPr>
          <w:ilvl w:val="0"/>
          <w:numId w:val="15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b/>
          <w:bCs/>
          <w:sz w:val="24"/>
          <w:szCs w:val="24"/>
        </w:rPr>
        <w:t xml:space="preserve">Ansuya Bhandari 2009: </w:t>
      </w:r>
      <w:r w:rsidRPr="005B0765">
        <w:rPr>
          <w:sz w:val="24"/>
          <w:szCs w:val="24"/>
        </w:rPr>
        <w:t>Systematic study of fossil assemblage of the Dharmsala Group of Himachal Pradesh, India and its significance in understanding early Miocene phase of the Himalayan evolution. 15</w:t>
      </w:r>
      <w:r w:rsidRPr="005B0765">
        <w:rPr>
          <w:sz w:val="24"/>
          <w:szCs w:val="24"/>
          <w:vertAlign w:val="superscript"/>
        </w:rPr>
        <w:t>th</w:t>
      </w:r>
      <w:r w:rsidRPr="005B0765">
        <w:rPr>
          <w:sz w:val="24"/>
          <w:szCs w:val="24"/>
        </w:rPr>
        <w:t xml:space="preserve"> Jan, WIHG, Dehra Dun. </w:t>
      </w:r>
    </w:p>
    <w:p w:rsidR="00813BAD" w:rsidRPr="005B0765" w:rsidRDefault="00813BAD" w:rsidP="00CD7805">
      <w:pPr>
        <w:pStyle w:val="ListParagraph"/>
        <w:numPr>
          <w:ilvl w:val="0"/>
          <w:numId w:val="15"/>
        </w:num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B0765">
        <w:rPr>
          <w:b/>
          <w:bCs/>
          <w:sz w:val="24"/>
          <w:szCs w:val="24"/>
        </w:rPr>
        <w:t xml:space="preserve">Ansuya Bhandari 2012: </w:t>
      </w:r>
      <w:r w:rsidRPr="005B0765">
        <w:rPr>
          <w:sz w:val="24"/>
          <w:szCs w:val="24"/>
        </w:rPr>
        <w:t>Additional Miocene faunal remains, reviewed geological and paleontological significance</w:t>
      </w:r>
      <w:r w:rsidRPr="005B0765">
        <w:rPr>
          <w:b/>
          <w:bCs/>
          <w:sz w:val="24"/>
          <w:szCs w:val="24"/>
        </w:rPr>
        <w:t xml:space="preserve">, </w:t>
      </w:r>
      <w:r w:rsidRPr="005B0765">
        <w:rPr>
          <w:sz w:val="24"/>
          <w:szCs w:val="24"/>
        </w:rPr>
        <w:t>13th Jan, WIHG, Dehra Dun.</w:t>
      </w:r>
    </w:p>
    <w:p w:rsidR="00813BAD" w:rsidRPr="005B0765" w:rsidRDefault="00813BAD" w:rsidP="00CD7805">
      <w:pPr>
        <w:pStyle w:val="ListParagraph"/>
        <w:numPr>
          <w:ilvl w:val="0"/>
          <w:numId w:val="15"/>
        </w:numPr>
        <w:contextualSpacing/>
        <w:jc w:val="both"/>
        <w:rPr>
          <w:rFonts w:eastAsia="+mn-ea"/>
          <w:b/>
          <w:bCs/>
          <w:kern w:val="24"/>
          <w:sz w:val="24"/>
          <w:szCs w:val="24"/>
        </w:rPr>
      </w:pPr>
      <w:r w:rsidRPr="005B0765">
        <w:rPr>
          <w:b/>
          <w:sz w:val="24"/>
          <w:szCs w:val="24"/>
        </w:rPr>
        <w:t>Ansuya Bhandari and B N Tiwari</w:t>
      </w:r>
      <w:r w:rsidRPr="005B0765">
        <w:rPr>
          <w:rFonts w:eastAsia="Calibri"/>
          <w:b/>
          <w:sz w:val="24"/>
          <w:szCs w:val="24"/>
          <w:lang w:bidi="hi-IN"/>
        </w:rPr>
        <w:t xml:space="preserve"> 2017: </w:t>
      </w:r>
      <w:r w:rsidRPr="005B0765">
        <w:rPr>
          <w:rFonts w:eastAsia="+mn-ea"/>
          <w:bCs/>
          <w:color w:val="000000"/>
          <w:kern w:val="24"/>
          <w:sz w:val="24"/>
          <w:szCs w:val="24"/>
        </w:rPr>
        <w:t xml:space="preserve">Miocene Fossils from Himalaya and Kutch, India; </w:t>
      </w:r>
      <w:r w:rsidRPr="005B0765">
        <w:rPr>
          <w:rFonts w:eastAsia="+mn-ea"/>
          <w:b/>
          <w:bCs/>
          <w:color w:val="000000"/>
          <w:kern w:val="24"/>
          <w:sz w:val="24"/>
          <w:szCs w:val="24"/>
        </w:rPr>
        <w:t>Foundation Day on 10</w:t>
      </w:r>
      <w:r w:rsidRPr="005B0765">
        <w:rPr>
          <w:rFonts w:eastAsia="+mn-ea"/>
          <w:b/>
          <w:bCs/>
          <w:color w:val="000000"/>
          <w:kern w:val="24"/>
          <w:sz w:val="24"/>
          <w:szCs w:val="24"/>
          <w:vertAlign w:val="superscript"/>
        </w:rPr>
        <w:t>th</w:t>
      </w:r>
      <w:r w:rsidRPr="005B0765">
        <w:rPr>
          <w:rFonts w:eastAsia="+mn-ea"/>
          <w:b/>
          <w:bCs/>
          <w:color w:val="000000"/>
          <w:kern w:val="24"/>
          <w:sz w:val="24"/>
          <w:szCs w:val="24"/>
        </w:rPr>
        <w:t xml:space="preserve"> September, 2017 at </w:t>
      </w:r>
      <w:r w:rsidRPr="005B0765">
        <w:rPr>
          <w:rFonts w:eastAsia="Calibri"/>
          <w:b/>
          <w:bCs/>
          <w:color w:val="000000"/>
          <w:kern w:val="24"/>
          <w:sz w:val="24"/>
          <w:szCs w:val="24"/>
        </w:rPr>
        <w:t>Birbal Sahni Institute of Palaeosciences,</w:t>
      </w:r>
      <w:r w:rsidRPr="005B0765">
        <w:rPr>
          <w:rFonts w:eastAsia="+mn-ea"/>
          <w:b/>
          <w:bCs/>
          <w:color w:val="000000"/>
          <w:kern w:val="24"/>
          <w:sz w:val="24"/>
          <w:szCs w:val="24"/>
        </w:rPr>
        <w:t xml:space="preserve"> Lucknow.</w:t>
      </w:r>
    </w:p>
    <w:p w:rsidR="00813BAD" w:rsidRPr="004B75D6" w:rsidRDefault="00813BAD" w:rsidP="00CD7805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813BAD" w:rsidRPr="008523DB" w:rsidRDefault="00813BAD" w:rsidP="00FE530E">
      <w:pPr>
        <w:ind w:left="1077"/>
        <w:jc w:val="both"/>
        <w:rPr>
          <w:b/>
          <w:bCs/>
          <w:color w:val="000000"/>
        </w:rPr>
      </w:pPr>
    </w:p>
    <w:sectPr w:rsidR="00813BAD" w:rsidRPr="008523DB" w:rsidSect="004545A7">
      <w:footerReference w:type="even" r:id="rId16"/>
      <w:footerReference w:type="default" r:id="rId17"/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FF" w:rsidRDefault="002435FF">
      <w:r>
        <w:separator/>
      </w:r>
    </w:p>
  </w:endnote>
  <w:endnote w:type="continuationSeparator" w:id="0">
    <w:p w:rsidR="002435FF" w:rsidRDefault="0024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DA" w:rsidRDefault="005E4525" w:rsidP="001110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10DA" w:rsidRDefault="002435FF" w:rsidP="001110D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DA" w:rsidRDefault="005E4525" w:rsidP="001110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6B3D">
      <w:rPr>
        <w:rStyle w:val="PageNumber"/>
        <w:noProof/>
      </w:rPr>
      <w:t>1</w:t>
    </w:r>
    <w:r>
      <w:rPr>
        <w:rStyle w:val="PageNumber"/>
      </w:rPr>
      <w:fldChar w:fldCharType="end"/>
    </w:r>
  </w:p>
  <w:p w:rsidR="001110DA" w:rsidRDefault="002435FF" w:rsidP="001110D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FF" w:rsidRDefault="002435FF">
      <w:r>
        <w:separator/>
      </w:r>
    </w:p>
  </w:footnote>
  <w:footnote w:type="continuationSeparator" w:id="0">
    <w:p w:rsidR="002435FF" w:rsidRDefault="00243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2B41"/>
    <w:multiLevelType w:val="multilevel"/>
    <w:tmpl w:val="0B112B4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6E2589D"/>
    <w:multiLevelType w:val="hybridMultilevel"/>
    <w:tmpl w:val="884892F6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794243E"/>
    <w:multiLevelType w:val="multilevel"/>
    <w:tmpl w:val="078AA1D6"/>
    <w:lvl w:ilvl="0">
      <w:start w:val="1"/>
      <w:numFmt w:val="bullet"/>
      <w:lvlText w:val=""/>
      <w:lvlJc w:val="left"/>
      <w:pPr>
        <w:tabs>
          <w:tab w:val="left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pos="2073"/>
        </w:tabs>
        <w:ind w:left="2073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793"/>
        </w:tabs>
        <w:ind w:left="2793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3513"/>
        </w:tabs>
        <w:ind w:left="3513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4233"/>
        </w:tabs>
        <w:ind w:left="4233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953"/>
        </w:tabs>
        <w:ind w:left="4953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673"/>
        </w:tabs>
        <w:ind w:left="5673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6393"/>
        </w:tabs>
        <w:ind w:left="6393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7113"/>
        </w:tabs>
        <w:ind w:left="7113" w:hanging="360"/>
      </w:pPr>
      <w:rPr>
        <w:rFonts w:ascii="Arial" w:hAnsi="Arial" w:hint="default"/>
      </w:rPr>
    </w:lvl>
  </w:abstractNum>
  <w:abstractNum w:abstractNumId="3">
    <w:nsid w:val="28393D74"/>
    <w:multiLevelType w:val="hybridMultilevel"/>
    <w:tmpl w:val="11A89B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04BD2"/>
    <w:multiLevelType w:val="singleLevel"/>
    <w:tmpl w:val="2A404BD2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</w:abstractNum>
  <w:abstractNum w:abstractNumId="5">
    <w:nsid w:val="2BB87EE0"/>
    <w:multiLevelType w:val="multilevel"/>
    <w:tmpl w:val="2BB87EE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01690A"/>
    <w:multiLevelType w:val="multilevel"/>
    <w:tmpl w:val="B1CC8F9E"/>
    <w:lvl w:ilvl="0">
      <w:start w:val="1"/>
      <w:numFmt w:val="bullet"/>
      <w:lvlText w:val=""/>
      <w:lvlJc w:val="left"/>
      <w:pPr>
        <w:tabs>
          <w:tab w:val="left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left" w:pos="1789"/>
        </w:tabs>
        <w:ind w:left="1789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509"/>
        </w:tabs>
        <w:ind w:left="2509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3229"/>
        </w:tabs>
        <w:ind w:left="3229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949"/>
        </w:tabs>
        <w:ind w:left="3949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669"/>
        </w:tabs>
        <w:ind w:left="4669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389"/>
        </w:tabs>
        <w:ind w:left="5389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6109"/>
        </w:tabs>
        <w:ind w:left="6109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829"/>
        </w:tabs>
        <w:ind w:left="6829" w:hanging="360"/>
      </w:pPr>
      <w:rPr>
        <w:rFonts w:ascii="Arial" w:hAnsi="Arial" w:hint="default"/>
      </w:rPr>
    </w:lvl>
  </w:abstractNum>
  <w:abstractNum w:abstractNumId="7">
    <w:nsid w:val="335575EB"/>
    <w:multiLevelType w:val="hybridMultilevel"/>
    <w:tmpl w:val="545A79AC"/>
    <w:lvl w:ilvl="0" w:tplc="48BA8A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374342E2"/>
    <w:multiLevelType w:val="hybridMultilevel"/>
    <w:tmpl w:val="1BB8B004"/>
    <w:lvl w:ilvl="0" w:tplc="400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961917"/>
    <w:multiLevelType w:val="hybridMultilevel"/>
    <w:tmpl w:val="5F98B3F6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4DF3CE5"/>
    <w:multiLevelType w:val="hybridMultilevel"/>
    <w:tmpl w:val="B86A3CC2"/>
    <w:lvl w:ilvl="0" w:tplc="4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B23A60"/>
    <w:multiLevelType w:val="hybridMultilevel"/>
    <w:tmpl w:val="7C704E44"/>
    <w:lvl w:ilvl="0" w:tplc="2A404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732D7"/>
    <w:multiLevelType w:val="hybridMultilevel"/>
    <w:tmpl w:val="BD481CC2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651B3C"/>
    <w:multiLevelType w:val="hybridMultilevel"/>
    <w:tmpl w:val="EFC039D8"/>
    <w:lvl w:ilvl="0" w:tplc="400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0090009">
      <w:start w:val="1"/>
      <w:numFmt w:val="bullet"/>
      <w:lvlText w:val="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</w:rPr>
    </w:lvl>
    <w:lvl w:ilvl="2" w:tplc="40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BF8626D"/>
    <w:multiLevelType w:val="hybridMultilevel"/>
    <w:tmpl w:val="6B7E62A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4417CB"/>
    <w:multiLevelType w:val="hybridMultilevel"/>
    <w:tmpl w:val="F85223AE"/>
    <w:lvl w:ilvl="0" w:tplc="4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5"/>
  </w:num>
  <w:num w:numId="5">
    <w:abstractNumId w:val="10"/>
  </w:num>
  <w:num w:numId="6">
    <w:abstractNumId w:val="9"/>
  </w:num>
  <w:num w:numId="7">
    <w:abstractNumId w:val="14"/>
  </w:num>
  <w:num w:numId="8">
    <w:abstractNumId w:val="6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AD"/>
    <w:rsid w:val="00006A27"/>
    <w:rsid w:val="000725E5"/>
    <w:rsid w:val="0023062D"/>
    <w:rsid w:val="002435FF"/>
    <w:rsid w:val="002B2774"/>
    <w:rsid w:val="002C7917"/>
    <w:rsid w:val="004278F3"/>
    <w:rsid w:val="00460D16"/>
    <w:rsid w:val="004B75D6"/>
    <w:rsid w:val="00526192"/>
    <w:rsid w:val="00565158"/>
    <w:rsid w:val="00576B3D"/>
    <w:rsid w:val="00595620"/>
    <w:rsid w:val="005B0765"/>
    <w:rsid w:val="005E4525"/>
    <w:rsid w:val="00662ABC"/>
    <w:rsid w:val="006903D1"/>
    <w:rsid w:val="006A1768"/>
    <w:rsid w:val="006D2802"/>
    <w:rsid w:val="00735517"/>
    <w:rsid w:val="00741D2F"/>
    <w:rsid w:val="00774F00"/>
    <w:rsid w:val="00813BAD"/>
    <w:rsid w:val="00822423"/>
    <w:rsid w:val="008256B0"/>
    <w:rsid w:val="008308B6"/>
    <w:rsid w:val="00877679"/>
    <w:rsid w:val="008A465F"/>
    <w:rsid w:val="008B418E"/>
    <w:rsid w:val="00965E64"/>
    <w:rsid w:val="009E466D"/>
    <w:rsid w:val="00A36945"/>
    <w:rsid w:val="00A5367D"/>
    <w:rsid w:val="00AF319E"/>
    <w:rsid w:val="00BE402A"/>
    <w:rsid w:val="00BF4CBC"/>
    <w:rsid w:val="00C81FD8"/>
    <w:rsid w:val="00CD7805"/>
    <w:rsid w:val="00DC7E45"/>
    <w:rsid w:val="00DF1FBE"/>
    <w:rsid w:val="00E028FA"/>
    <w:rsid w:val="00E20E96"/>
    <w:rsid w:val="00E844E4"/>
    <w:rsid w:val="00ED14F2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BA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BAD"/>
    <w:pPr>
      <w:ind w:left="720"/>
    </w:pPr>
    <w:rPr>
      <w:rFonts w:eastAsia="Times New Roman"/>
      <w:sz w:val="28"/>
      <w:szCs w:val="20"/>
      <w:lang w:eastAsia="en-US"/>
    </w:rPr>
  </w:style>
  <w:style w:type="paragraph" w:styleId="Footer">
    <w:name w:val="footer"/>
    <w:basedOn w:val="Normal"/>
    <w:link w:val="FooterChar"/>
    <w:rsid w:val="00813B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13BAD"/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styleId="PageNumber">
    <w:name w:val="page number"/>
    <w:basedOn w:val="DefaultParagraphFont"/>
    <w:rsid w:val="00813BAD"/>
  </w:style>
  <w:style w:type="character" w:customStyle="1" w:styleId="il">
    <w:name w:val="il"/>
    <w:basedOn w:val="DefaultParagraphFont"/>
    <w:rsid w:val="00813BAD"/>
  </w:style>
  <w:style w:type="paragraph" w:styleId="BodyText">
    <w:name w:val="Body Text"/>
    <w:link w:val="BodyTextChar"/>
    <w:rsid w:val="00813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13BAD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13BA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13BAD"/>
    <w:rPr>
      <w:i/>
      <w:iCs/>
    </w:rPr>
  </w:style>
  <w:style w:type="paragraph" w:customStyle="1" w:styleId="Normal1">
    <w:name w:val="Normal1"/>
    <w:rsid w:val="00813BAD"/>
    <w:pPr>
      <w:spacing w:after="0"/>
    </w:pPr>
    <w:rPr>
      <w:rFonts w:ascii="Arial" w:eastAsia="Arial" w:hAnsi="Arial" w:cs="Arial"/>
      <w:lang w:val="en-US" w:eastAsia="en-IN"/>
    </w:rPr>
  </w:style>
  <w:style w:type="paragraph" w:customStyle="1" w:styleId="yiv9532512049msonormal">
    <w:name w:val="yiv9532512049msonormal"/>
    <w:basedOn w:val="Normal"/>
    <w:rsid w:val="00BE402A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02"/>
    <w:rPr>
      <w:rFonts w:ascii="Tahoma" w:eastAsia="Batang" w:hAnsi="Tahoma" w:cs="Tahoma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BA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BAD"/>
    <w:pPr>
      <w:ind w:left="720"/>
    </w:pPr>
    <w:rPr>
      <w:rFonts w:eastAsia="Times New Roman"/>
      <w:sz w:val="28"/>
      <w:szCs w:val="20"/>
      <w:lang w:eastAsia="en-US"/>
    </w:rPr>
  </w:style>
  <w:style w:type="paragraph" w:styleId="Footer">
    <w:name w:val="footer"/>
    <w:basedOn w:val="Normal"/>
    <w:link w:val="FooterChar"/>
    <w:rsid w:val="00813B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13BAD"/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styleId="PageNumber">
    <w:name w:val="page number"/>
    <w:basedOn w:val="DefaultParagraphFont"/>
    <w:rsid w:val="00813BAD"/>
  </w:style>
  <w:style w:type="character" w:customStyle="1" w:styleId="il">
    <w:name w:val="il"/>
    <w:basedOn w:val="DefaultParagraphFont"/>
    <w:rsid w:val="00813BAD"/>
  </w:style>
  <w:style w:type="paragraph" w:styleId="BodyText">
    <w:name w:val="Body Text"/>
    <w:link w:val="BodyTextChar"/>
    <w:rsid w:val="00813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13BAD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13BA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13BAD"/>
    <w:rPr>
      <w:i/>
      <w:iCs/>
    </w:rPr>
  </w:style>
  <w:style w:type="paragraph" w:customStyle="1" w:styleId="Normal1">
    <w:name w:val="Normal1"/>
    <w:rsid w:val="00813BAD"/>
    <w:pPr>
      <w:spacing w:after="0"/>
    </w:pPr>
    <w:rPr>
      <w:rFonts w:ascii="Arial" w:eastAsia="Arial" w:hAnsi="Arial" w:cs="Arial"/>
      <w:lang w:val="en-US" w:eastAsia="en-IN"/>
    </w:rPr>
  </w:style>
  <w:style w:type="paragraph" w:customStyle="1" w:styleId="yiv9532512049msonormal">
    <w:name w:val="yiv9532512049msonormal"/>
    <w:basedOn w:val="Normal"/>
    <w:rsid w:val="00BE402A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02"/>
    <w:rPr>
      <w:rFonts w:ascii="Tahoma" w:eastAsia="Batang" w:hAnsi="Tahoma" w:cs="Tahoma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javascript:;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;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1371/journal.pone.02063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7491/jgsi/2025/174126.%20IF%20-1.2" TargetMode="External"/><Relationship Id="rId10" Type="http://schemas.openxmlformats.org/officeDocument/2006/relationships/hyperlink" Target="https://scholar.google.com/citations?view_op=view_citation&amp;hl=en&amp;user=CCEqLPkAAAAJ&amp;cstart=20&amp;pagesize=80&amp;citation_for_view=CCEqLPkAAAAJ:LkGwnXOMwfc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Bnt\Downloads\Destop%20Items\Kutch%20Fauna\Fig%201.jpg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ANSUYA</dc:creator>
  <cp:lastModifiedBy>ANSUYA</cp:lastModifiedBy>
  <cp:revision>2</cp:revision>
  <cp:lastPrinted>2025-07-11T14:27:00Z</cp:lastPrinted>
  <dcterms:created xsi:type="dcterms:W3CDTF">2025-07-15T07:06:00Z</dcterms:created>
  <dcterms:modified xsi:type="dcterms:W3CDTF">2025-07-15T07:06:00Z</dcterms:modified>
</cp:coreProperties>
</file>